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C85FC7" w14:textId="77777777" w:rsidR="00CC5A51" w:rsidRPr="00142B22" w:rsidRDefault="00CC5A51" w:rsidP="00387D9D">
      <w:pPr>
        <w:ind w:right="72"/>
        <w:rPr>
          <w:rFonts w:ascii="Arial" w:hAnsi="Arial" w:cs="Arial"/>
          <w:b/>
          <w:color w:val="000000"/>
        </w:rPr>
      </w:pPr>
    </w:p>
    <w:p w14:paraId="220EF6DD" w14:textId="77777777" w:rsidR="001C4259" w:rsidRPr="007460D9" w:rsidRDefault="001C4259" w:rsidP="001C4259">
      <w:pPr>
        <w:ind w:right="72"/>
        <w:jc w:val="center"/>
        <w:rPr>
          <w:rFonts w:ascii="Arial" w:hAnsi="Arial" w:cs="Arial"/>
          <w:b/>
          <w:color w:val="000000"/>
          <w:sz w:val="28"/>
          <w:szCs w:val="28"/>
        </w:rPr>
      </w:pPr>
      <w:r w:rsidRPr="007460D9">
        <w:rPr>
          <w:rFonts w:ascii="Arial" w:hAnsi="Arial" w:cs="Arial"/>
          <w:b/>
          <w:color w:val="000000"/>
          <w:sz w:val="28"/>
          <w:szCs w:val="28"/>
        </w:rPr>
        <w:t>NOTABLE QUOTES</w:t>
      </w:r>
    </w:p>
    <w:p w14:paraId="33213E26" w14:textId="77777777" w:rsidR="001C4259" w:rsidRPr="00142B22" w:rsidRDefault="001C4259" w:rsidP="001C4259">
      <w:pPr>
        <w:ind w:right="72"/>
        <w:rPr>
          <w:rFonts w:ascii="Arial" w:hAnsi="Arial" w:cs="Arial"/>
          <w:b/>
          <w:color w:val="000000"/>
        </w:rPr>
      </w:pPr>
    </w:p>
    <w:p w14:paraId="1D5A102F" w14:textId="3AEF4DFF" w:rsidR="001C4259" w:rsidRPr="00142B22" w:rsidRDefault="001C4259" w:rsidP="001C4259">
      <w:pPr>
        <w:autoSpaceDE w:val="0"/>
        <w:autoSpaceDN w:val="0"/>
        <w:adjustRightInd w:val="0"/>
        <w:rPr>
          <w:rFonts w:ascii="Arial" w:hAnsi="Arial" w:cs="Arial"/>
          <w:b/>
          <w:color w:val="000000"/>
          <w:sz w:val="20"/>
          <w:szCs w:val="20"/>
        </w:rPr>
      </w:pPr>
      <w:r w:rsidRPr="00142B22">
        <w:rPr>
          <w:rFonts w:ascii="Arial" w:hAnsi="Arial" w:cs="Arial"/>
          <w:b/>
          <w:color w:val="000000"/>
          <w:sz w:val="20"/>
          <w:szCs w:val="20"/>
        </w:rPr>
        <w:t xml:space="preserve">“You develop a team to achieve what one person cannot accomplish alone. All of us alone are weaker, by far, than if all of us are together.” </w:t>
      </w:r>
      <w:r w:rsidR="007460D9">
        <w:rPr>
          <w:rFonts w:ascii="Arial" w:hAnsi="Arial" w:cs="Arial"/>
          <w:b/>
          <w:color w:val="000000"/>
          <w:sz w:val="20"/>
          <w:szCs w:val="20"/>
        </w:rPr>
        <w:t xml:space="preserve">    </w:t>
      </w:r>
      <w:r w:rsidRPr="00142B22">
        <w:rPr>
          <w:rFonts w:ascii="Arial" w:hAnsi="Arial" w:cs="Arial"/>
          <w:b/>
          <w:color w:val="000000"/>
          <w:sz w:val="20"/>
          <w:szCs w:val="20"/>
        </w:rPr>
        <w:t xml:space="preserve"> </w:t>
      </w:r>
      <w:r w:rsidR="007460D9">
        <w:rPr>
          <w:rFonts w:ascii="Arial" w:hAnsi="Arial" w:cs="Arial"/>
          <w:b/>
          <w:color w:val="000000"/>
          <w:sz w:val="20"/>
          <w:szCs w:val="20"/>
        </w:rPr>
        <w:t xml:space="preserve">- </w:t>
      </w:r>
      <w:r w:rsidRPr="00142B22">
        <w:rPr>
          <w:rFonts w:ascii="Arial" w:hAnsi="Arial" w:cs="Arial"/>
          <w:b/>
          <w:color w:val="000000"/>
          <w:sz w:val="20"/>
          <w:szCs w:val="20"/>
        </w:rPr>
        <w:t>Coach K</w:t>
      </w:r>
    </w:p>
    <w:p w14:paraId="232BAB23" w14:textId="77777777" w:rsidR="001C4259" w:rsidRPr="00142B22" w:rsidRDefault="001C4259" w:rsidP="001C4259">
      <w:pPr>
        <w:ind w:right="72"/>
        <w:rPr>
          <w:rFonts w:ascii="Arial" w:hAnsi="Arial" w:cs="Arial"/>
          <w:b/>
          <w:color w:val="000000"/>
          <w:sz w:val="20"/>
          <w:szCs w:val="20"/>
        </w:rPr>
      </w:pPr>
    </w:p>
    <w:p w14:paraId="5D51278E" w14:textId="72F9BF52" w:rsidR="001C4259" w:rsidRPr="00142B22" w:rsidRDefault="007460D9" w:rsidP="001C4259">
      <w:pPr>
        <w:autoSpaceDE w:val="0"/>
        <w:autoSpaceDN w:val="0"/>
        <w:adjustRightInd w:val="0"/>
        <w:rPr>
          <w:rFonts w:ascii="Arial" w:hAnsi="Arial" w:cs="Arial"/>
          <w:b/>
          <w:color w:val="000000"/>
          <w:sz w:val="20"/>
          <w:szCs w:val="20"/>
        </w:rPr>
      </w:pPr>
      <w:r>
        <w:rPr>
          <w:rFonts w:ascii="Arial" w:hAnsi="Arial" w:cs="Arial"/>
          <w:b/>
          <w:color w:val="000000"/>
          <w:sz w:val="20"/>
          <w:szCs w:val="20"/>
        </w:rPr>
        <w:t xml:space="preserve">“Players are made in the </w:t>
      </w:r>
      <w:proofErr w:type="gramStart"/>
      <w:r>
        <w:rPr>
          <w:rFonts w:ascii="Arial" w:hAnsi="Arial" w:cs="Arial"/>
          <w:b/>
          <w:color w:val="000000"/>
          <w:sz w:val="20"/>
          <w:szCs w:val="20"/>
        </w:rPr>
        <w:t>off-</w:t>
      </w:r>
      <w:r w:rsidR="001C4259" w:rsidRPr="00142B22">
        <w:rPr>
          <w:rFonts w:ascii="Arial" w:hAnsi="Arial" w:cs="Arial"/>
          <w:b/>
          <w:color w:val="000000"/>
          <w:sz w:val="20"/>
          <w:szCs w:val="20"/>
        </w:rPr>
        <w:t>season,</w:t>
      </w:r>
      <w:proofErr w:type="gramEnd"/>
      <w:r w:rsidR="001C4259" w:rsidRPr="00142B22">
        <w:rPr>
          <w:rFonts w:ascii="Arial" w:hAnsi="Arial" w:cs="Arial"/>
          <w:b/>
          <w:color w:val="000000"/>
          <w:sz w:val="20"/>
          <w:szCs w:val="20"/>
        </w:rPr>
        <w:t xml:space="preserve"> teams are made during the season.”</w:t>
      </w:r>
    </w:p>
    <w:p w14:paraId="0D675FDF" w14:textId="194BE336" w:rsidR="001C4259" w:rsidRPr="007460D9" w:rsidRDefault="007460D9" w:rsidP="007460D9">
      <w:pPr>
        <w:ind w:right="72"/>
        <w:rPr>
          <w:rFonts w:ascii="Arial" w:hAnsi="Arial" w:cs="Arial"/>
          <w:b/>
          <w:color w:val="000000"/>
          <w:sz w:val="20"/>
          <w:szCs w:val="20"/>
        </w:rPr>
      </w:pPr>
      <w:r w:rsidRPr="007460D9">
        <w:rPr>
          <w:rFonts w:ascii="Arial" w:hAnsi="Arial" w:cs="Arial"/>
          <w:b/>
          <w:color w:val="000000"/>
          <w:sz w:val="20"/>
          <w:szCs w:val="20"/>
        </w:rPr>
        <w:t xml:space="preserve"> </w:t>
      </w:r>
      <w:r>
        <w:rPr>
          <w:rFonts w:ascii="Arial" w:hAnsi="Arial" w:cs="Arial"/>
          <w:b/>
          <w:color w:val="000000"/>
          <w:sz w:val="20"/>
          <w:szCs w:val="20"/>
        </w:rPr>
        <w:t xml:space="preserve">                                          </w:t>
      </w:r>
      <w:r w:rsidR="00010648">
        <w:rPr>
          <w:rFonts w:ascii="Arial" w:hAnsi="Arial" w:cs="Arial"/>
          <w:b/>
          <w:color w:val="000000"/>
          <w:sz w:val="20"/>
          <w:szCs w:val="20"/>
        </w:rPr>
        <w:t xml:space="preserve">  </w:t>
      </w:r>
      <w:r>
        <w:rPr>
          <w:rFonts w:ascii="Arial" w:hAnsi="Arial" w:cs="Arial"/>
          <w:b/>
          <w:color w:val="000000"/>
          <w:sz w:val="20"/>
          <w:szCs w:val="20"/>
        </w:rPr>
        <w:t xml:space="preserve">- </w:t>
      </w:r>
      <w:r w:rsidR="001C4259" w:rsidRPr="007460D9">
        <w:rPr>
          <w:rFonts w:ascii="Arial" w:hAnsi="Arial" w:cs="Arial"/>
          <w:b/>
          <w:color w:val="000000"/>
          <w:sz w:val="20"/>
          <w:szCs w:val="20"/>
        </w:rPr>
        <w:t>Unknown</w:t>
      </w:r>
    </w:p>
    <w:p w14:paraId="51D5B1BF" w14:textId="77777777" w:rsidR="001C4259" w:rsidRPr="00142B22" w:rsidRDefault="001C4259" w:rsidP="001C4259">
      <w:pPr>
        <w:ind w:right="72"/>
        <w:rPr>
          <w:rFonts w:ascii="Arial" w:hAnsi="Arial" w:cs="Arial"/>
          <w:b/>
          <w:color w:val="000000"/>
          <w:sz w:val="20"/>
          <w:szCs w:val="20"/>
        </w:rPr>
      </w:pPr>
    </w:p>
    <w:p w14:paraId="0E10CE06" w14:textId="77777777" w:rsidR="001C4259" w:rsidRPr="00142B22" w:rsidRDefault="001C4259" w:rsidP="001C4259">
      <w:pPr>
        <w:ind w:right="72"/>
        <w:rPr>
          <w:rFonts w:ascii="Arial" w:hAnsi="Arial" w:cs="Arial"/>
          <w:b/>
          <w:color w:val="000000"/>
          <w:sz w:val="20"/>
          <w:szCs w:val="20"/>
        </w:rPr>
      </w:pPr>
      <w:r w:rsidRPr="00142B22">
        <w:rPr>
          <w:rFonts w:ascii="Arial" w:hAnsi="Arial" w:cs="Arial"/>
          <w:b/>
          <w:color w:val="000000"/>
          <w:sz w:val="20"/>
          <w:szCs w:val="20"/>
        </w:rPr>
        <w:t xml:space="preserve">“It’s not the ball, Stupid!”     </w:t>
      </w:r>
    </w:p>
    <w:p w14:paraId="35BC634B" w14:textId="089FFBA2" w:rsidR="001C4259" w:rsidRPr="007460D9" w:rsidRDefault="007460D9" w:rsidP="007460D9">
      <w:pPr>
        <w:ind w:right="72"/>
        <w:rPr>
          <w:rFonts w:ascii="Arial" w:hAnsi="Arial" w:cs="Arial"/>
          <w:b/>
          <w:color w:val="000000"/>
          <w:sz w:val="20"/>
          <w:szCs w:val="20"/>
        </w:rPr>
      </w:pPr>
      <w:r>
        <w:rPr>
          <w:rFonts w:ascii="Arial" w:hAnsi="Arial" w:cs="Arial"/>
          <w:b/>
          <w:color w:val="000000"/>
          <w:sz w:val="20"/>
          <w:szCs w:val="20"/>
        </w:rPr>
        <w:t xml:space="preserve">                                    </w:t>
      </w:r>
      <w:r w:rsidRPr="007460D9">
        <w:rPr>
          <w:rFonts w:ascii="Arial" w:hAnsi="Arial" w:cs="Arial"/>
          <w:b/>
          <w:color w:val="000000"/>
          <w:sz w:val="20"/>
          <w:szCs w:val="20"/>
        </w:rPr>
        <w:t>-</w:t>
      </w:r>
      <w:r>
        <w:rPr>
          <w:rFonts w:ascii="Arial" w:hAnsi="Arial" w:cs="Arial"/>
          <w:b/>
          <w:color w:val="000000"/>
          <w:sz w:val="20"/>
          <w:szCs w:val="20"/>
        </w:rPr>
        <w:t xml:space="preserve"> </w:t>
      </w:r>
      <w:r w:rsidR="001C4259" w:rsidRPr="007460D9">
        <w:rPr>
          <w:rFonts w:ascii="Arial" w:hAnsi="Arial" w:cs="Arial"/>
          <w:b/>
          <w:color w:val="000000"/>
          <w:sz w:val="20"/>
          <w:szCs w:val="20"/>
        </w:rPr>
        <w:t>Charles Lyons</w:t>
      </w:r>
    </w:p>
    <w:p w14:paraId="173A070B" w14:textId="77777777" w:rsidR="001C4259" w:rsidRPr="00142B22" w:rsidRDefault="001C4259" w:rsidP="001C4259">
      <w:pPr>
        <w:ind w:right="72"/>
        <w:rPr>
          <w:rFonts w:ascii="Arial" w:hAnsi="Arial" w:cs="Arial"/>
          <w:b/>
          <w:color w:val="000000"/>
          <w:sz w:val="20"/>
          <w:szCs w:val="20"/>
        </w:rPr>
      </w:pPr>
    </w:p>
    <w:p w14:paraId="282CFFD3" w14:textId="76890FBD" w:rsidR="001C4259" w:rsidRPr="00142B22" w:rsidRDefault="00010648" w:rsidP="001C4259">
      <w:pPr>
        <w:ind w:right="72"/>
        <w:rPr>
          <w:rFonts w:ascii="Arial" w:hAnsi="Arial" w:cs="Arial"/>
          <w:b/>
          <w:color w:val="000000"/>
          <w:sz w:val="20"/>
          <w:szCs w:val="20"/>
        </w:rPr>
      </w:pPr>
      <w:r>
        <w:rPr>
          <w:rFonts w:ascii="Arial" w:hAnsi="Arial" w:cs="Arial"/>
          <w:b/>
          <w:color w:val="000000"/>
          <w:sz w:val="20"/>
          <w:szCs w:val="20"/>
        </w:rPr>
        <w:t>“</w:t>
      </w:r>
      <w:r w:rsidR="001C4259" w:rsidRPr="00142B22">
        <w:rPr>
          <w:rFonts w:ascii="Arial" w:hAnsi="Arial" w:cs="Arial"/>
          <w:b/>
          <w:color w:val="000000"/>
          <w:sz w:val="20"/>
          <w:szCs w:val="20"/>
        </w:rPr>
        <w:t>Sometimes a player</w:t>
      </w:r>
      <w:r>
        <w:rPr>
          <w:rFonts w:ascii="Arial" w:hAnsi="Arial" w:cs="Arial"/>
          <w:b/>
          <w:color w:val="000000"/>
          <w:sz w:val="20"/>
          <w:szCs w:val="20"/>
        </w:rPr>
        <w:t>’</w:t>
      </w:r>
      <w:r w:rsidR="001C4259" w:rsidRPr="00142B22">
        <w:rPr>
          <w:rFonts w:ascii="Arial" w:hAnsi="Arial" w:cs="Arial"/>
          <w:b/>
          <w:color w:val="000000"/>
          <w:sz w:val="20"/>
          <w:szCs w:val="20"/>
        </w:rPr>
        <w:t xml:space="preserve">s greatest challenge is coming to grips with his role on the </w:t>
      </w:r>
      <w:proofErr w:type="gramStart"/>
      <w:r w:rsidR="001C4259" w:rsidRPr="00142B22">
        <w:rPr>
          <w:rFonts w:ascii="Arial" w:hAnsi="Arial" w:cs="Arial"/>
          <w:b/>
          <w:color w:val="000000"/>
          <w:sz w:val="20"/>
          <w:szCs w:val="20"/>
        </w:rPr>
        <w:t>team</w:t>
      </w:r>
      <w:r>
        <w:rPr>
          <w:rFonts w:ascii="Arial" w:hAnsi="Arial" w:cs="Arial"/>
          <w:b/>
          <w:color w:val="000000"/>
          <w:sz w:val="20"/>
          <w:szCs w:val="20"/>
        </w:rPr>
        <w:t>”</w:t>
      </w:r>
      <w:r w:rsidR="001C4259" w:rsidRPr="00142B22">
        <w:rPr>
          <w:rFonts w:ascii="Arial" w:hAnsi="Arial" w:cs="Arial"/>
          <w:b/>
          <w:color w:val="000000"/>
          <w:sz w:val="20"/>
          <w:szCs w:val="20"/>
        </w:rPr>
        <w:t xml:space="preserve"> </w:t>
      </w:r>
      <w:r w:rsidR="007460D9">
        <w:rPr>
          <w:rFonts w:ascii="Arial" w:hAnsi="Arial" w:cs="Arial"/>
          <w:b/>
          <w:color w:val="000000"/>
          <w:sz w:val="20"/>
          <w:szCs w:val="20"/>
        </w:rPr>
        <w:t xml:space="preserve">  </w:t>
      </w:r>
      <w:proofErr w:type="gramEnd"/>
      <w:r w:rsidR="007460D9">
        <w:rPr>
          <w:rFonts w:ascii="Arial" w:hAnsi="Arial" w:cs="Arial"/>
          <w:b/>
          <w:color w:val="000000"/>
          <w:sz w:val="20"/>
          <w:szCs w:val="20"/>
        </w:rPr>
        <w:t xml:space="preserve">   </w:t>
      </w:r>
      <w:r w:rsidR="001C4259" w:rsidRPr="00142B22">
        <w:rPr>
          <w:rFonts w:ascii="Arial" w:hAnsi="Arial" w:cs="Arial"/>
          <w:b/>
          <w:color w:val="000000"/>
          <w:sz w:val="20"/>
          <w:szCs w:val="20"/>
        </w:rPr>
        <w:t>- Scottie Pippen</w:t>
      </w:r>
    </w:p>
    <w:p w14:paraId="615EF86C" w14:textId="77777777" w:rsidR="001C4259" w:rsidRPr="00142B22" w:rsidRDefault="001C4259" w:rsidP="001C4259">
      <w:pPr>
        <w:ind w:right="72"/>
        <w:rPr>
          <w:rFonts w:ascii="Arial" w:hAnsi="Arial" w:cs="Arial"/>
          <w:b/>
          <w:color w:val="000000"/>
          <w:sz w:val="20"/>
          <w:szCs w:val="20"/>
        </w:rPr>
      </w:pPr>
    </w:p>
    <w:p w14:paraId="71FF6F53" w14:textId="62176082" w:rsidR="007460D9" w:rsidRDefault="00010648" w:rsidP="001C4259">
      <w:pPr>
        <w:ind w:right="72"/>
        <w:rPr>
          <w:rFonts w:ascii="Arial" w:hAnsi="Arial" w:cs="Arial"/>
          <w:b/>
          <w:color w:val="000000"/>
          <w:sz w:val="20"/>
          <w:szCs w:val="20"/>
        </w:rPr>
      </w:pPr>
      <w:r>
        <w:rPr>
          <w:rFonts w:ascii="Arial" w:hAnsi="Arial" w:cs="Arial"/>
          <w:b/>
          <w:color w:val="000000"/>
          <w:sz w:val="20"/>
          <w:szCs w:val="20"/>
        </w:rPr>
        <w:t>“</w:t>
      </w:r>
      <w:r w:rsidR="001C4259" w:rsidRPr="00142B22">
        <w:rPr>
          <w:rFonts w:ascii="Arial" w:hAnsi="Arial" w:cs="Arial"/>
          <w:b/>
          <w:color w:val="000000"/>
          <w:sz w:val="20"/>
          <w:szCs w:val="20"/>
        </w:rPr>
        <w:t>The difference between an extraordinary player and an ordinary player is that little extra.</w:t>
      </w:r>
      <w:r>
        <w:rPr>
          <w:rFonts w:ascii="Arial" w:hAnsi="Arial" w:cs="Arial"/>
          <w:b/>
          <w:color w:val="000000"/>
          <w:sz w:val="20"/>
          <w:szCs w:val="20"/>
        </w:rPr>
        <w:t>”</w:t>
      </w:r>
      <w:r w:rsidR="001C4259" w:rsidRPr="00142B22">
        <w:rPr>
          <w:rFonts w:ascii="Arial" w:hAnsi="Arial" w:cs="Arial"/>
          <w:b/>
          <w:color w:val="000000"/>
          <w:sz w:val="20"/>
          <w:szCs w:val="20"/>
        </w:rPr>
        <w:t xml:space="preserve"> </w:t>
      </w:r>
    </w:p>
    <w:p w14:paraId="136D3EF9" w14:textId="1DBC16F3" w:rsidR="001C4259" w:rsidRPr="00142B22" w:rsidRDefault="007460D9" w:rsidP="001C4259">
      <w:pPr>
        <w:ind w:right="72"/>
        <w:rPr>
          <w:rFonts w:ascii="Arial" w:hAnsi="Arial" w:cs="Arial"/>
          <w:b/>
          <w:color w:val="000000"/>
          <w:sz w:val="20"/>
          <w:szCs w:val="20"/>
        </w:rPr>
      </w:pPr>
      <w:r>
        <w:rPr>
          <w:rFonts w:ascii="Arial" w:hAnsi="Arial" w:cs="Arial"/>
          <w:b/>
          <w:color w:val="000000"/>
          <w:sz w:val="20"/>
          <w:szCs w:val="20"/>
        </w:rPr>
        <w:t xml:space="preserve">                                    </w:t>
      </w:r>
      <w:r w:rsidR="001C4259" w:rsidRPr="00142B22">
        <w:rPr>
          <w:rFonts w:ascii="Arial" w:hAnsi="Arial" w:cs="Arial"/>
          <w:b/>
          <w:color w:val="000000"/>
          <w:sz w:val="20"/>
          <w:szCs w:val="20"/>
        </w:rPr>
        <w:t>- Michael Burks</w:t>
      </w:r>
    </w:p>
    <w:p w14:paraId="611593F9" w14:textId="77777777" w:rsidR="001C4259" w:rsidRPr="00142B22" w:rsidRDefault="001C4259" w:rsidP="001C4259">
      <w:pPr>
        <w:ind w:right="72"/>
        <w:rPr>
          <w:rFonts w:ascii="Arial" w:hAnsi="Arial" w:cs="Arial"/>
          <w:b/>
          <w:color w:val="000000"/>
          <w:sz w:val="20"/>
          <w:szCs w:val="20"/>
        </w:rPr>
      </w:pPr>
    </w:p>
    <w:p w14:paraId="13DA962B" w14:textId="51715C9C" w:rsidR="001C4259" w:rsidRPr="00142B22" w:rsidRDefault="00010648" w:rsidP="001C4259">
      <w:pPr>
        <w:ind w:right="72"/>
        <w:rPr>
          <w:rFonts w:ascii="Arial" w:hAnsi="Arial" w:cs="Arial"/>
          <w:b/>
          <w:color w:val="000000"/>
          <w:sz w:val="20"/>
          <w:szCs w:val="20"/>
        </w:rPr>
      </w:pPr>
      <w:r>
        <w:rPr>
          <w:rFonts w:ascii="Arial" w:hAnsi="Arial" w:cs="Arial"/>
          <w:b/>
          <w:color w:val="000000"/>
          <w:sz w:val="20"/>
          <w:szCs w:val="20"/>
        </w:rPr>
        <w:t>“</w:t>
      </w:r>
      <w:r w:rsidR="001C4259" w:rsidRPr="00142B22">
        <w:rPr>
          <w:rFonts w:ascii="Arial" w:hAnsi="Arial" w:cs="Arial"/>
          <w:b/>
          <w:color w:val="000000"/>
          <w:sz w:val="20"/>
          <w:szCs w:val="20"/>
        </w:rPr>
        <w:t>It</w:t>
      </w:r>
      <w:r>
        <w:rPr>
          <w:rFonts w:ascii="Arial" w:hAnsi="Arial" w:cs="Arial"/>
          <w:b/>
          <w:color w:val="000000"/>
          <w:sz w:val="20"/>
          <w:szCs w:val="20"/>
        </w:rPr>
        <w:t>’</w:t>
      </w:r>
      <w:r w:rsidR="001C4259" w:rsidRPr="00142B22">
        <w:rPr>
          <w:rFonts w:ascii="Arial" w:hAnsi="Arial" w:cs="Arial"/>
          <w:b/>
          <w:color w:val="000000"/>
          <w:sz w:val="20"/>
          <w:szCs w:val="20"/>
        </w:rPr>
        <w:t>s what you learn, after you know it all, that counts.</w:t>
      </w:r>
      <w:r>
        <w:rPr>
          <w:rFonts w:ascii="Arial" w:hAnsi="Arial" w:cs="Arial"/>
          <w:b/>
          <w:color w:val="000000"/>
          <w:sz w:val="20"/>
          <w:szCs w:val="20"/>
        </w:rPr>
        <w:t>”</w:t>
      </w:r>
      <w:r w:rsidR="001C4259" w:rsidRPr="00142B22">
        <w:rPr>
          <w:rFonts w:ascii="Arial" w:hAnsi="Arial" w:cs="Arial"/>
          <w:b/>
          <w:color w:val="000000"/>
          <w:sz w:val="20"/>
          <w:szCs w:val="20"/>
        </w:rPr>
        <w:t xml:space="preserve"> </w:t>
      </w:r>
      <w:r w:rsidR="007460D9">
        <w:rPr>
          <w:rFonts w:ascii="Arial" w:hAnsi="Arial" w:cs="Arial"/>
          <w:b/>
          <w:color w:val="000000"/>
          <w:sz w:val="20"/>
          <w:szCs w:val="20"/>
        </w:rPr>
        <w:t xml:space="preserve">        </w:t>
      </w:r>
      <w:r w:rsidR="001C4259" w:rsidRPr="00142B22">
        <w:rPr>
          <w:rFonts w:ascii="Arial" w:hAnsi="Arial" w:cs="Arial"/>
          <w:b/>
          <w:color w:val="000000"/>
          <w:sz w:val="20"/>
          <w:szCs w:val="20"/>
        </w:rPr>
        <w:t>- John Wooden</w:t>
      </w:r>
    </w:p>
    <w:p w14:paraId="43BFB9E0" w14:textId="77777777" w:rsidR="001C4259" w:rsidRPr="00142B22" w:rsidRDefault="001C4259" w:rsidP="001C4259">
      <w:pPr>
        <w:ind w:right="72"/>
        <w:rPr>
          <w:rFonts w:ascii="Arial" w:hAnsi="Arial" w:cs="Arial"/>
          <w:b/>
          <w:color w:val="000000"/>
          <w:sz w:val="20"/>
          <w:szCs w:val="20"/>
        </w:rPr>
      </w:pPr>
    </w:p>
    <w:p w14:paraId="07C61D09" w14:textId="77777777" w:rsidR="00010648" w:rsidRDefault="00010648" w:rsidP="001C4259">
      <w:pPr>
        <w:ind w:right="72"/>
        <w:rPr>
          <w:rFonts w:ascii="Arial" w:hAnsi="Arial" w:cs="Arial"/>
          <w:b/>
          <w:color w:val="000000"/>
          <w:sz w:val="20"/>
          <w:szCs w:val="20"/>
        </w:rPr>
      </w:pPr>
      <w:r>
        <w:rPr>
          <w:rFonts w:ascii="Arial" w:hAnsi="Arial" w:cs="Arial"/>
          <w:b/>
          <w:color w:val="000000"/>
          <w:sz w:val="20"/>
          <w:szCs w:val="20"/>
        </w:rPr>
        <w:t>“</w:t>
      </w:r>
      <w:r w:rsidR="001C4259" w:rsidRPr="00142B22">
        <w:rPr>
          <w:rFonts w:ascii="Arial" w:hAnsi="Arial" w:cs="Arial"/>
          <w:b/>
          <w:color w:val="000000"/>
          <w:sz w:val="20"/>
          <w:szCs w:val="20"/>
        </w:rPr>
        <w:t>If you pay attention to the grandstands</w:t>
      </w:r>
      <w:r>
        <w:rPr>
          <w:rFonts w:ascii="Arial" w:hAnsi="Arial" w:cs="Arial"/>
          <w:b/>
          <w:color w:val="000000"/>
          <w:sz w:val="20"/>
          <w:szCs w:val="20"/>
        </w:rPr>
        <w:t>…</w:t>
      </w:r>
      <w:r w:rsidR="001C4259" w:rsidRPr="00142B22">
        <w:rPr>
          <w:rFonts w:ascii="Arial" w:hAnsi="Arial" w:cs="Arial"/>
          <w:b/>
          <w:color w:val="000000"/>
          <w:sz w:val="20"/>
          <w:szCs w:val="20"/>
        </w:rPr>
        <w:t>it won</w:t>
      </w:r>
      <w:r>
        <w:rPr>
          <w:rFonts w:ascii="Arial" w:hAnsi="Arial" w:cs="Arial"/>
          <w:b/>
          <w:color w:val="000000"/>
          <w:sz w:val="20"/>
          <w:szCs w:val="20"/>
        </w:rPr>
        <w:t>’</w:t>
      </w:r>
      <w:r w:rsidR="001C4259" w:rsidRPr="00142B22">
        <w:rPr>
          <w:rFonts w:ascii="Arial" w:hAnsi="Arial" w:cs="Arial"/>
          <w:b/>
          <w:color w:val="000000"/>
          <w:sz w:val="20"/>
          <w:szCs w:val="20"/>
        </w:rPr>
        <w:t>t be long before you join them.</w:t>
      </w:r>
      <w:r>
        <w:rPr>
          <w:rFonts w:ascii="Arial" w:hAnsi="Arial" w:cs="Arial"/>
          <w:b/>
          <w:color w:val="000000"/>
          <w:sz w:val="20"/>
          <w:szCs w:val="20"/>
        </w:rPr>
        <w:t>”</w:t>
      </w:r>
      <w:r w:rsidR="001C4259" w:rsidRPr="00142B22">
        <w:rPr>
          <w:rFonts w:ascii="Arial" w:hAnsi="Arial" w:cs="Arial"/>
          <w:b/>
          <w:color w:val="000000"/>
          <w:sz w:val="20"/>
          <w:szCs w:val="20"/>
        </w:rPr>
        <w:t xml:space="preserve"> </w:t>
      </w:r>
      <w:r w:rsidR="007460D9">
        <w:rPr>
          <w:rFonts w:ascii="Arial" w:hAnsi="Arial" w:cs="Arial"/>
          <w:b/>
          <w:color w:val="000000"/>
          <w:sz w:val="20"/>
          <w:szCs w:val="20"/>
        </w:rPr>
        <w:t xml:space="preserve">             </w:t>
      </w:r>
      <w:r w:rsidR="001C4259" w:rsidRPr="00142B22">
        <w:rPr>
          <w:rFonts w:ascii="Arial" w:hAnsi="Arial" w:cs="Arial"/>
          <w:b/>
          <w:color w:val="000000"/>
          <w:sz w:val="20"/>
          <w:szCs w:val="20"/>
        </w:rPr>
        <w:t>- Anonymous</w:t>
      </w:r>
      <w:r w:rsidR="001C4259" w:rsidRPr="00142B22">
        <w:rPr>
          <w:rFonts w:ascii="Arial" w:hAnsi="Arial" w:cs="Arial"/>
          <w:b/>
          <w:color w:val="000000"/>
          <w:sz w:val="20"/>
          <w:szCs w:val="20"/>
        </w:rPr>
        <w:br/>
      </w:r>
      <w:r w:rsidR="001C4259" w:rsidRPr="00142B22">
        <w:rPr>
          <w:rFonts w:ascii="Arial" w:hAnsi="Arial" w:cs="Arial"/>
          <w:b/>
          <w:color w:val="000000"/>
          <w:sz w:val="20"/>
          <w:szCs w:val="20"/>
        </w:rPr>
        <w:br/>
      </w:r>
      <w:r>
        <w:rPr>
          <w:rFonts w:ascii="Arial" w:hAnsi="Arial" w:cs="Arial"/>
          <w:b/>
          <w:color w:val="000000"/>
          <w:sz w:val="20"/>
          <w:szCs w:val="20"/>
        </w:rPr>
        <w:t>“</w:t>
      </w:r>
      <w:r w:rsidR="001C4259" w:rsidRPr="00142B22">
        <w:rPr>
          <w:rFonts w:ascii="Arial" w:hAnsi="Arial" w:cs="Arial"/>
          <w:b/>
          <w:color w:val="000000"/>
          <w:sz w:val="20"/>
          <w:szCs w:val="20"/>
        </w:rPr>
        <w:t>Do not let what you cannot do interfere with what you can do.</w:t>
      </w:r>
      <w:r>
        <w:rPr>
          <w:rFonts w:ascii="Arial" w:hAnsi="Arial" w:cs="Arial"/>
          <w:b/>
          <w:color w:val="000000"/>
          <w:sz w:val="20"/>
          <w:szCs w:val="20"/>
        </w:rPr>
        <w:t>”</w:t>
      </w:r>
      <w:r w:rsidR="001C4259" w:rsidRPr="00142B22">
        <w:rPr>
          <w:rFonts w:ascii="Arial" w:hAnsi="Arial" w:cs="Arial"/>
          <w:b/>
          <w:color w:val="000000"/>
          <w:sz w:val="20"/>
          <w:szCs w:val="20"/>
        </w:rPr>
        <w:t xml:space="preserve"> </w:t>
      </w:r>
    </w:p>
    <w:p w14:paraId="2D4AA071" w14:textId="04F63E17" w:rsidR="001C4259" w:rsidRPr="00142B22" w:rsidRDefault="00010648" w:rsidP="001C4259">
      <w:pPr>
        <w:ind w:right="72"/>
        <w:rPr>
          <w:rFonts w:ascii="Arial" w:hAnsi="Arial" w:cs="Arial"/>
          <w:b/>
          <w:color w:val="000000"/>
          <w:sz w:val="20"/>
          <w:szCs w:val="20"/>
        </w:rPr>
      </w:pPr>
      <w:r>
        <w:rPr>
          <w:rFonts w:ascii="Arial" w:hAnsi="Arial" w:cs="Arial"/>
          <w:b/>
          <w:color w:val="000000"/>
          <w:sz w:val="20"/>
          <w:szCs w:val="20"/>
        </w:rPr>
        <w:t xml:space="preserve">                                    –</w:t>
      </w:r>
      <w:r w:rsidR="001C4259" w:rsidRPr="00142B22">
        <w:rPr>
          <w:rFonts w:ascii="Arial" w:hAnsi="Arial" w:cs="Arial"/>
          <w:b/>
          <w:color w:val="000000"/>
          <w:sz w:val="20"/>
          <w:szCs w:val="20"/>
        </w:rPr>
        <w:t xml:space="preserve"> John Wooden</w:t>
      </w:r>
    </w:p>
    <w:p w14:paraId="22F9CF44" w14:textId="77777777" w:rsidR="001C4259" w:rsidRPr="00142B22" w:rsidRDefault="001C4259" w:rsidP="001C4259">
      <w:pPr>
        <w:ind w:right="72"/>
        <w:rPr>
          <w:rFonts w:ascii="Arial" w:hAnsi="Arial" w:cs="Arial"/>
          <w:b/>
          <w:color w:val="000000"/>
        </w:rPr>
      </w:pPr>
    </w:p>
    <w:p w14:paraId="75B8AB01" w14:textId="77777777" w:rsidR="00010648" w:rsidRDefault="00010648" w:rsidP="001C4259">
      <w:pPr>
        <w:ind w:right="72"/>
        <w:rPr>
          <w:rFonts w:ascii="Arial" w:hAnsi="Arial" w:cs="Arial"/>
          <w:b/>
          <w:color w:val="000000"/>
          <w:sz w:val="20"/>
          <w:szCs w:val="20"/>
        </w:rPr>
      </w:pPr>
      <w:r>
        <w:rPr>
          <w:rFonts w:ascii="Arial" w:hAnsi="Arial" w:cs="Arial"/>
          <w:b/>
          <w:color w:val="000000"/>
          <w:sz w:val="20"/>
          <w:szCs w:val="20"/>
        </w:rPr>
        <w:t>“</w:t>
      </w:r>
      <w:r w:rsidR="001C4259" w:rsidRPr="00142B22">
        <w:rPr>
          <w:rFonts w:ascii="Arial" w:hAnsi="Arial" w:cs="Arial"/>
          <w:b/>
          <w:color w:val="000000"/>
          <w:sz w:val="20"/>
          <w:szCs w:val="20"/>
        </w:rPr>
        <w:t>Coming together is a beginning; keeping together is progress; working together is success</w:t>
      </w:r>
      <w:r>
        <w:rPr>
          <w:rFonts w:ascii="Arial" w:hAnsi="Arial" w:cs="Arial"/>
          <w:b/>
          <w:color w:val="000000"/>
          <w:sz w:val="20"/>
          <w:szCs w:val="20"/>
        </w:rPr>
        <w:t>”</w:t>
      </w:r>
      <w:r w:rsidR="001C4259" w:rsidRPr="00142B22">
        <w:rPr>
          <w:rFonts w:ascii="Arial" w:hAnsi="Arial" w:cs="Arial"/>
          <w:b/>
          <w:color w:val="000000"/>
          <w:sz w:val="20"/>
          <w:szCs w:val="20"/>
        </w:rPr>
        <w:t xml:space="preserve"> </w:t>
      </w:r>
    </w:p>
    <w:p w14:paraId="649130BA" w14:textId="3A942B64" w:rsidR="001C4259" w:rsidRPr="00142B22" w:rsidRDefault="00010648" w:rsidP="001C4259">
      <w:pPr>
        <w:ind w:right="72"/>
        <w:rPr>
          <w:rFonts w:ascii="Arial" w:hAnsi="Arial" w:cs="Arial"/>
          <w:b/>
          <w:color w:val="000000"/>
          <w:sz w:val="20"/>
          <w:szCs w:val="20"/>
        </w:rPr>
      </w:pPr>
      <w:r>
        <w:rPr>
          <w:rFonts w:ascii="Arial" w:hAnsi="Arial" w:cs="Arial"/>
          <w:b/>
          <w:color w:val="000000"/>
          <w:sz w:val="20"/>
          <w:szCs w:val="20"/>
        </w:rPr>
        <w:t xml:space="preserve">                                        –</w:t>
      </w:r>
      <w:r w:rsidR="001C4259" w:rsidRPr="00142B22">
        <w:rPr>
          <w:rFonts w:ascii="Arial" w:hAnsi="Arial" w:cs="Arial"/>
          <w:b/>
          <w:color w:val="000000"/>
          <w:sz w:val="20"/>
          <w:szCs w:val="20"/>
        </w:rPr>
        <w:t xml:space="preserve"> Henry Ford</w:t>
      </w:r>
    </w:p>
    <w:p w14:paraId="31074549" w14:textId="77777777" w:rsidR="001C4259" w:rsidRPr="00142B22" w:rsidRDefault="001C4259" w:rsidP="001C4259">
      <w:pPr>
        <w:ind w:right="72"/>
        <w:jc w:val="center"/>
        <w:rPr>
          <w:rFonts w:ascii="Arial" w:hAnsi="Arial" w:cs="Arial"/>
          <w:b/>
          <w:color w:val="000000"/>
          <w:sz w:val="16"/>
          <w:szCs w:val="16"/>
        </w:rPr>
      </w:pPr>
    </w:p>
    <w:p w14:paraId="61516C66" w14:textId="77777777" w:rsidR="00010648" w:rsidRDefault="00010648" w:rsidP="00010648">
      <w:pPr>
        <w:ind w:right="72"/>
        <w:rPr>
          <w:rFonts w:ascii="Arial" w:hAnsi="Arial" w:cs="Arial"/>
          <w:b/>
          <w:color w:val="000000"/>
          <w:sz w:val="20"/>
          <w:szCs w:val="20"/>
        </w:rPr>
      </w:pPr>
      <w:r w:rsidRPr="00010648">
        <w:rPr>
          <w:rFonts w:ascii="Arial" w:hAnsi="Arial" w:cs="Arial"/>
          <w:b/>
          <w:color w:val="000000"/>
          <w:sz w:val="20"/>
          <w:szCs w:val="20"/>
        </w:rPr>
        <w:t xml:space="preserve">“We train in practice, coach on the court, and mentor 24/7”   </w:t>
      </w:r>
    </w:p>
    <w:p w14:paraId="7EF9C2B4" w14:textId="3E30E56E" w:rsidR="00EC3931" w:rsidRPr="00010648" w:rsidRDefault="00010648" w:rsidP="00010648">
      <w:pPr>
        <w:ind w:right="72"/>
        <w:rPr>
          <w:rFonts w:ascii="Arial" w:hAnsi="Arial" w:cs="Arial"/>
          <w:b/>
          <w:color w:val="000000"/>
          <w:sz w:val="20"/>
          <w:szCs w:val="20"/>
        </w:rPr>
      </w:pPr>
      <w:r>
        <w:rPr>
          <w:rFonts w:ascii="Arial" w:hAnsi="Arial" w:cs="Arial"/>
          <w:b/>
          <w:color w:val="000000"/>
          <w:sz w:val="20"/>
          <w:szCs w:val="20"/>
        </w:rPr>
        <w:t xml:space="preserve">                                    </w:t>
      </w:r>
      <w:r w:rsidRPr="00010648">
        <w:rPr>
          <w:rFonts w:ascii="Arial" w:hAnsi="Arial" w:cs="Arial"/>
          <w:b/>
          <w:color w:val="000000"/>
          <w:sz w:val="20"/>
          <w:szCs w:val="20"/>
        </w:rPr>
        <w:t>- Charles Lyons</w:t>
      </w:r>
    </w:p>
    <w:p w14:paraId="4EAF74A4" w14:textId="77777777" w:rsidR="00EC3931" w:rsidRPr="00142B22" w:rsidRDefault="00EC3931" w:rsidP="001C4259">
      <w:pPr>
        <w:ind w:right="72"/>
        <w:jc w:val="center"/>
        <w:rPr>
          <w:rFonts w:ascii="Arial" w:hAnsi="Arial" w:cs="Arial"/>
          <w:b/>
          <w:color w:val="000000"/>
          <w:sz w:val="16"/>
          <w:szCs w:val="16"/>
        </w:rPr>
      </w:pPr>
    </w:p>
    <w:p w14:paraId="3C1A9E28" w14:textId="77777777" w:rsidR="00C90880" w:rsidRPr="00142B22" w:rsidRDefault="00C90880" w:rsidP="001C4259">
      <w:pPr>
        <w:ind w:right="72"/>
        <w:jc w:val="center"/>
        <w:rPr>
          <w:rFonts w:ascii="Arial" w:hAnsi="Arial" w:cs="Arial"/>
          <w:b/>
          <w:color w:val="000000"/>
          <w:sz w:val="16"/>
          <w:szCs w:val="16"/>
        </w:rPr>
      </w:pPr>
    </w:p>
    <w:p w14:paraId="6432318E" w14:textId="77777777" w:rsidR="00EC3931" w:rsidRPr="00142B22" w:rsidRDefault="00EC3931" w:rsidP="001C4259">
      <w:pPr>
        <w:ind w:right="72"/>
        <w:jc w:val="center"/>
        <w:rPr>
          <w:rFonts w:ascii="Arial" w:hAnsi="Arial" w:cs="Arial"/>
          <w:b/>
          <w:color w:val="000000"/>
          <w:sz w:val="16"/>
          <w:szCs w:val="16"/>
        </w:rPr>
      </w:pPr>
    </w:p>
    <w:p w14:paraId="74A40A4C" w14:textId="77777777" w:rsidR="00E172AC" w:rsidRDefault="00E172AC" w:rsidP="001C4259">
      <w:pPr>
        <w:ind w:right="72"/>
        <w:jc w:val="center"/>
        <w:rPr>
          <w:rFonts w:ascii="Arial" w:hAnsi="Arial" w:cs="Arial"/>
          <w:b/>
          <w:color w:val="000000"/>
          <w:sz w:val="16"/>
          <w:szCs w:val="16"/>
        </w:rPr>
      </w:pPr>
    </w:p>
    <w:p w14:paraId="542BED29" w14:textId="06DE489A" w:rsidR="00F22906" w:rsidRPr="00142B22" w:rsidRDefault="00F22906" w:rsidP="001C4259">
      <w:pPr>
        <w:ind w:right="72"/>
        <w:jc w:val="center"/>
        <w:rPr>
          <w:rFonts w:ascii="Arial" w:hAnsi="Arial" w:cs="Arial"/>
          <w:b/>
          <w:color w:val="000000"/>
          <w:sz w:val="16"/>
          <w:szCs w:val="16"/>
        </w:rPr>
      </w:pPr>
    </w:p>
    <w:p w14:paraId="343618EF" w14:textId="77777777" w:rsidR="00E172AC" w:rsidRPr="00142B22" w:rsidRDefault="00E172AC" w:rsidP="001C4259">
      <w:pPr>
        <w:ind w:right="72"/>
        <w:jc w:val="center"/>
        <w:rPr>
          <w:rFonts w:ascii="Arial" w:hAnsi="Arial" w:cs="Arial"/>
          <w:b/>
          <w:color w:val="000000"/>
          <w:sz w:val="16"/>
          <w:szCs w:val="16"/>
        </w:rPr>
      </w:pPr>
    </w:p>
    <w:p w14:paraId="1A6756E7" w14:textId="77777777" w:rsidR="00E172AC" w:rsidRPr="00142B22" w:rsidRDefault="00E172AC" w:rsidP="001C4259">
      <w:pPr>
        <w:ind w:right="72"/>
        <w:jc w:val="center"/>
        <w:rPr>
          <w:rFonts w:ascii="Arial" w:hAnsi="Arial" w:cs="Arial"/>
          <w:b/>
          <w:color w:val="000000"/>
          <w:sz w:val="16"/>
          <w:szCs w:val="16"/>
        </w:rPr>
      </w:pPr>
    </w:p>
    <w:p w14:paraId="097D99BD" w14:textId="77777777" w:rsidR="001E5BCC" w:rsidRPr="00142B22" w:rsidRDefault="001E5BCC" w:rsidP="001C4259">
      <w:pPr>
        <w:ind w:right="72"/>
        <w:jc w:val="center"/>
        <w:rPr>
          <w:rFonts w:ascii="Arial" w:hAnsi="Arial" w:cs="Arial"/>
          <w:b/>
          <w:color w:val="000000"/>
          <w:sz w:val="16"/>
          <w:szCs w:val="16"/>
        </w:rPr>
      </w:pPr>
    </w:p>
    <w:p w14:paraId="327F9584" w14:textId="77777777" w:rsidR="001E5BCC" w:rsidRPr="00142B22" w:rsidRDefault="001E5BCC" w:rsidP="001C4259">
      <w:pPr>
        <w:ind w:right="72"/>
        <w:jc w:val="center"/>
        <w:rPr>
          <w:rFonts w:ascii="Arial" w:hAnsi="Arial" w:cs="Arial"/>
          <w:b/>
          <w:color w:val="000000"/>
          <w:sz w:val="16"/>
          <w:szCs w:val="16"/>
        </w:rPr>
      </w:pPr>
    </w:p>
    <w:p w14:paraId="6397C916" w14:textId="77777777" w:rsidR="00CC5A51" w:rsidRPr="00142B22" w:rsidRDefault="00CC5A51" w:rsidP="001C4259">
      <w:pPr>
        <w:ind w:right="72"/>
        <w:jc w:val="center"/>
        <w:rPr>
          <w:rFonts w:ascii="Arial" w:hAnsi="Arial" w:cs="Arial"/>
          <w:b/>
          <w:color w:val="000000"/>
          <w:sz w:val="16"/>
          <w:szCs w:val="16"/>
        </w:rPr>
      </w:pPr>
    </w:p>
    <w:p w14:paraId="0BBAD311" w14:textId="735AE5CA" w:rsidR="005E6616" w:rsidRDefault="00C90880" w:rsidP="00DA7FA8">
      <w:pPr>
        <w:jc w:val="center"/>
        <w:rPr>
          <w:rFonts w:ascii="Arial" w:hAnsi="Arial" w:cs="Arial"/>
          <w:b/>
          <w:sz w:val="20"/>
          <w:szCs w:val="20"/>
        </w:rPr>
      </w:pPr>
      <w:r w:rsidRPr="00142B22">
        <w:rPr>
          <w:rFonts w:ascii="Arial" w:hAnsi="Arial" w:cs="Arial"/>
          <w:b/>
          <w:noProof/>
          <w:sz w:val="20"/>
          <w:szCs w:val="20"/>
        </w:rPr>
        <w:drawing>
          <wp:inline distT="0" distB="0" distL="0" distR="0" wp14:anchorId="6E65F29A" wp14:editId="5818FE25">
            <wp:extent cx="2057400" cy="2667000"/>
            <wp:effectExtent l="19050" t="0" r="0" b="0"/>
            <wp:docPr id="3" name="Picture 1" descr="056c0104pm.jpg"/>
            <wp:cNvGraphicFramePr/>
            <a:graphic xmlns:a="http://schemas.openxmlformats.org/drawingml/2006/main">
              <a:graphicData uri="http://schemas.openxmlformats.org/drawingml/2006/picture">
                <pic:pic xmlns:pic="http://schemas.openxmlformats.org/drawingml/2006/picture">
                  <pic:nvPicPr>
                    <pic:cNvPr id="51" name="Picture 50" descr="056c0104pm.jpg"/>
                    <pic:cNvPicPr>
                      <a:picLocks noChangeAspect="1"/>
                    </pic:cNvPicPr>
                  </pic:nvPicPr>
                  <pic:blipFill>
                    <a:blip r:embed="rId5" cstate="print"/>
                    <a:stretch>
                      <a:fillRect/>
                    </a:stretch>
                  </pic:blipFill>
                  <pic:spPr>
                    <a:xfrm>
                      <a:off x="0" y="0"/>
                      <a:ext cx="2057400" cy="2667000"/>
                    </a:xfrm>
                    <a:prstGeom prst="rect">
                      <a:avLst/>
                    </a:prstGeom>
                    <a:effectLst>
                      <a:softEdge rad="63500"/>
                    </a:effectLst>
                  </pic:spPr>
                </pic:pic>
              </a:graphicData>
            </a:graphic>
          </wp:inline>
        </w:drawing>
      </w:r>
    </w:p>
    <w:p w14:paraId="012E7936" w14:textId="77777777" w:rsidR="00DA7FA8" w:rsidRDefault="00DA7FA8" w:rsidP="00DA7FA8">
      <w:pPr>
        <w:jc w:val="center"/>
        <w:rPr>
          <w:rFonts w:ascii="Arial" w:hAnsi="Arial" w:cs="Arial"/>
          <w:b/>
          <w:sz w:val="20"/>
          <w:szCs w:val="20"/>
        </w:rPr>
      </w:pPr>
    </w:p>
    <w:p w14:paraId="193FD904" w14:textId="77777777" w:rsidR="005E6616" w:rsidRPr="00142B22" w:rsidRDefault="005E6616" w:rsidP="005E6616">
      <w:pPr>
        <w:rPr>
          <w:rFonts w:ascii="Arial" w:hAnsi="Arial" w:cs="Arial"/>
          <w:b/>
          <w:sz w:val="20"/>
          <w:szCs w:val="20"/>
        </w:rPr>
      </w:pPr>
    </w:p>
    <w:p w14:paraId="7EADF298" w14:textId="77777777" w:rsidR="001C4259" w:rsidRPr="00142B22" w:rsidRDefault="006B6D55" w:rsidP="001C4259">
      <w:pPr>
        <w:jc w:val="center"/>
        <w:rPr>
          <w:rFonts w:ascii="Arial" w:hAnsi="Arial" w:cs="Arial"/>
          <w:b/>
        </w:rPr>
      </w:pPr>
      <w:r>
        <w:rPr>
          <w:rFonts w:ascii="Arial" w:hAnsi="Arial" w:cs="Arial"/>
          <w:b/>
        </w:rPr>
        <w:t>Central Texas</w:t>
      </w:r>
      <w:r w:rsidR="001C4259" w:rsidRPr="00142B22">
        <w:rPr>
          <w:rFonts w:ascii="Arial" w:hAnsi="Arial" w:cs="Arial"/>
          <w:b/>
        </w:rPr>
        <w:t xml:space="preserve"> </w:t>
      </w:r>
      <w:r>
        <w:rPr>
          <w:rFonts w:ascii="Arial" w:hAnsi="Arial" w:cs="Arial"/>
          <w:b/>
        </w:rPr>
        <w:t>STARZZ</w:t>
      </w:r>
    </w:p>
    <w:p w14:paraId="7240AE6C" w14:textId="77777777" w:rsidR="001C4259" w:rsidRPr="00142B22" w:rsidRDefault="001C4259" w:rsidP="001C4259">
      <w:pPr>
        <w:jc w:val="center"/>
        <w:rPr>
          <w:rFonts w:ascii="Arial" w:hAnsi="Arial" w:cs="Arial"/>
          <w:b/>
          <w:sz w:val="20"/>
          <w:szCs w:val="20"/>
        </w:rPr>
      </w:pPr>
      <w:r w:rsidRPr="00142B22">
        <w:rPr>
          <w:rFonts w:ascii="Arial" w:hAnsi="Arial" w:cs="Arial"/>
          <w:b/>
          <w:sz w:val="20"/>
          <w:szCs w:val="20"/>
        </w:rPr>
        <w:t>P.O. Box 1174</w:t>
      </w:r>
    </w:p>
    <w:p w14:paraId="36705328" w14:textId="77777777" w:rsidR="001C4259" w:rsidRPr="00142B22" w:rsidRDefault="001C4259" w:rsidP="001C4259">
      <w:pPr>
        <w:jc w:val="center"/>
        <w:rPr>
          <w:rFonts w:ascii="Arial" w:hAnsi="Arial" w:cs="Arial"/>
          <w:b/>
          <w:sz w:val="20"/>
          <w:szCs w:val="20"/>
        </w:rPr>
      </w:pPr>
      <w:r w:rsidRPr="00142B22">
        <w:rPr>
          <w:rFonts w:ascii="Arial" w:hAnsi="Arial" w:cs="Arial"/>
          <w:b/>
          <w:sz w:val="20"/>
          <w:szCs w:val="20"/>
        </w:rPr>
        <w:t>Copperas Cove, Texas 76522</w:t>
      </w:r>
    </w:p>
    <w:p w14:paraId="0E32EAFE" w14:textId="77777777" w:rsidR="001C4259" w:rsidRPr="00142B22" w:rsidRDefault="001C4259" w:rsidP="001C4259">
      <w:pPr>
        <w:jc w:val="center"/>
        <w:rPr>
          <w:rFonts w:ascii="Arial" w:hAnsi="Arial" w:cs="Arial"/>
          <w:b/>
          <w:sz w:val="20"/>
          <w:szCs w:val="20"/>
        </w:rPr>
      </w:pPr>
    </w:p>
    <w:p w14:paraId="526DD45C" w14:textId="77777777" w:rsidR="001C4259" w:rsidRPr="00142B22" w:rsidRDefault="001C4259" w:rsidP="001C4259">
      <w:pPr>
        <w:jc w:val="center"/>
        <w:rPr>
          <w:rFonts w:ascii="Arial" w:hAnsi="Arial" w:cs="Arial"/>
          <w:b/>
          <w:sz w:val="20"/>
          <w:szCs w:val="20"/>
        </w:rPr>
      </w:pPr>
      <w:r w:rsidRPr="00142B22">
        <w:rPr>
          <w:rFonts w:ascii="Arial" w:hAnsi="Arial" w:cs="Arial"/>
          <w:b/>
          <w:sz w:val="20"/>
          <w:szCs w:val="20"/>
        </w:rPr>
        <w:t>Charles Lyons</w:t>
      </w:r>
    </w:p>
    <w:p w14:paraId="34FD8915" w14:textId="77777777" w:rsidR="00976C03" w:rsidRDefault="001C4259" w:rsidP="001C4259">
      <w:pPr>
        <w:jc w:val="center"/>
        <w:rPr>
          <w:rFonts w:ascii="Arial" w:hAnsi="Arial" w:cs="Arial"/>
          <w:b/>
          <w:sz w:val="20"/>
          <w:szCs w:val="20"/>
        </w:rPr>
      </w:pPr>
      <w:r w:rsidRPr="00142B22">
        <w:rPr>
          <w:rFonts w:ascii="Arial" w:hAnsi="Arial" w:cs="Arial"/>
          <w:b/>
          <w:sz w:val="20"/>
          <w:szCs w:val="20"/>
        </w:rPr>
        <w:t xml:space="preserve">Program Director         </w:t>
      </w:r>
    </w:p>
    <w:p w14:paraId="5A78AF34" w14:textId="7D80C43D" w:rsidR="001C4259" w:rsidRPr="00142B22" w:rsidRDefault="00B36344" w:rsidP="001C4259">
      <w:pPr>
        <w:jc w:val="center"/>
        <w:rPr>
          <w:rFonts w:ascii="Arial" w:hAnsi="Arial" w:cs="Arial"/>
          <w:b/>
          <w:sz w:val="20"/>
          <w:szCs w:val="20"/>
        </w:rPr>
      </w:pPr>
      <w:r w:rsidRPr="00142B22">
        <w:rPr>
          <w:rFonts w:ascii="Arial" w:hAnsi="Arial" w:cs="Arial"/>
          <w:b/>
          <w:sz w:val="20"/>
          <w:szCs w:val="20"/>
        </w:rPr>
        <w:t>254-</w:t>
      </w:r>
      <w:r w:rsidR="001C4259" w:rsidRPr="00142B22">
        <w:rPr>
          <w:rFonts w:ascii="Arial" w:hAnsi="Arial" w:cs="Arial"/>
          <w:b/>
          <w:sz w:val="20"/>
          <w:szCs w:val="20"/>
        </w:rPr>
        <w:t>290-0730</w:t>
      </w:r>
    </w:p>
    <w:p w14:paraId="62E6394D" w14:textId="77777777" w:rsidR="0087399E" w:rsidRPr="00142B22" w:rsidRDefault="0087399E" w:rsidP="001C4259">
      <w:pPr>
        <w:jc w:val="center"/>
        <w:rPr>
          <w:rFonts w:ascii="Arial" w:hAnsi="Arial" w:cs="Arial"/>
          <w:b/>
          <w:sz w:val="20"/>
          <w:szCs w:val="20"/>
        </w:rPr>
      </w:pPr>
    </w:p>
    <w:p w14:paraId="35312FE4" w14:textId="77777777" w:rsidR="0087399E" w:rsidRPr="00142B22" w:rsidRDefault="0087399E" w:rsidP="001C4259">
      <w:pPr>
        <w:jc w:val="center"/>
        <w:rPr>
          <w:rFonts w:ascii="Arial" w:hAnsi="Arial" w:cs="Arial"/>
          <w:b/>
          <w:sz w:val="20"/>
          <w:szCs w:val="20"/>
        </w:rPr>
      </w:pPr>
      <w:r w:rsidRPr="00142B22">
        <w:rPr>
          <w:rFonts w:ascii="Arial" w:hAnsi="Arial" w:cs="Arial"/>
          <w:b/>
          <w:sz w:val="20"/>
          <w:szCs w:val="20"/>
        </w:rPr>
        <w:t>Dorothy Lyons</w:t>
      </w:r>
    </w:p>
    <w:p w14:paraId="4FF561A7" w14:textId="77777777" w:rsidR="00976C03" w:rsidRDefault="00023498" w:rsidP="001C4259">
      <w:pPr>
        <w:jc w:val="center"/>
        <w:rPr>
          <w:rFonts w:ascii="Arial" w:hAnsi="Arial" w:cs="Arial"/>
          <w:b/>
          <w:sz w:val="20"/>
          <w:szCs w:val="20"/>
        </w:rPr>
      </w:pPr>
      <w:r>
        <w:rPr>
          <w:rFonts w:ascii="Arial" w:hAnsi="Arial" w:cs="Arial"/>
          <w:b/>
          <w:sz w:val="20"/>
          <w:szCs w:val="20"/>
        </w:rPr>
        <w:t>Program</w:t>
      </w:r>
      <w:r w:rsidR="0087399E" w:rsidRPr="00142B22">
        <w:rPr>
          <w:rFonts w:ascii="Arial" w:hAnsi="Arial" w:cs="Arial"/>
          <w:b/>
          <w:sz w:val="20"/>
          <w:szCs w:val="20"/>
        </w:rPr>
        <w:t xml:space="preserve"> Director   </w:t>
      </w:r>
    </w:p>
    <w:p w14:paraId="3B070D67" w14:textId="13B02980" w:rsidR="0087399E" w:rsidRPr="00142B22" w:rsidRDefault="0087399E" w:rsidP="001C4259">
      <w:pPr>
        <w:jc w:val="center"/>
        <w:rPr>
          <w:rFonts w:ascii="Arial" w:hAnsi="Arial" w:cs="Arial"/>
          <w:b/>
          <w:sz w:val="20"/>
          <w:szCs w:val="20"/>
        </w:rPr>
      </w:pPr>
      <w:r w:rsidRPr="00142B22">
        <w:rPr>
          <w:rFonts w:ascii="Arial" w:hAnsi="Arial" w:cs="Arial"/>
          <w:b/>
          <w:sz w:val="20"/>
          <w:szCs w:val="20"/>
        </w:rPr>
        <w:t>254-290-0679</w:t>
      </w:r>
    </w:p>
    <w:p w14:paraId="1899FE83" w14:textId="77777777" w:rsidR="001C4259" w:rsidRPr="00142B22" w:rsidRDefault="001C4259" w:rsidP="001C4259">
      <w:pPr>
        <w:rPr>
          <w:rFonts w:ascii="Arial" w:hAnsi="Arial" w:cs="Arial"/>
          <w:b/>
          <w:sz w:val="20"/>
          <w:szCs w:val="20"/>
        </w:rPr>
      </w:pPr>
    </w:p>
    <w:p w14:paraId="66C5B61D" w14:textId="77777777" w:rsidR="001C4259" w:rsidRPr="00142B22" w:rsidRDefault="001C4259" w:rsidP="001C4259">
      <w:pPr>
        <w:jc w:val="center"/>
        <w:rPr>
          <w:rFonts w:ascii="Arial" w:hAnsi="Arial" w:cs="Arial"/>
          <w:b/>
          <w:sz w:val="20"/>
          <w:szCs w:val="20"/>
        </w:rPr>
      </w:pPr>
      <w:r w:rsidRPr="00142B22">
        <w:rPr>
          <w:rFonts w:ascii="Arial" w:hAnsi="Arial" w:cs="Arial"/>
          <w:b/>
          <w:sz w:val="20"/>
          <w:szCs w:val="20"/>
        </w:rPr>
        <w:t>Visit our website at:</w:t>
      </w:r>
      <w:r w:rsidR="00F22906" w:rsidRPr="00F22906">
        <w:rPr>
          <w:rFonts w:ascii="Arial" w:hAnsi="Arial" w:cs="Arial"/>
          <w:color w:val="000000"/>
          <w:sz w:val="20"/>
          <w:szCs w:val="20"/>
        </w:rPr>
        <w:t xml:space="preserve"> </w:t>
      </w:r>
    </w:p>
    <w:p w14:paraId="49E85E29" w14:textId="77777777" w:rsidR="001C4259" w:rsidRPr="00142B22" w:rsidRDefault="001C4259" w:rsidP="001C4259">
      <w:pPr>
        <w:jc w:val="center"/>
        <w:rPr>
          <w:rFonts w:ascii="Arial" w:hAnsi="Arial" w:cs="Arial"/>
          <w:b/>
          <w:sz w:val="20"/>
          <w:szCs w:val="20"/>
        </w:rPr>
      </w:pPr>
      <w:r w:rsidRPr="00142B22">
        <w:rPr>
          <w:rFonts w:ascii="Arial" w:hAnsi="Arial" w:cs="Arial"/>
          <w:b/>
          <w:sz w:val="20"/>
          <w:szCs w:val="20"/>
        </w:rPr>
        <w:t>www.</w:t>
      </w:r>
      <w:r w:rsidR="00E56156" w:rsidRPr="00142B22">
        <w:rPr>
          <w:rFonts w:ascii="Arial" w:hAnsi="Arial" w:cs="Arial"/>
          <w:b/>
          <w:sz w:val="20"/>
          <w:szCs w:val="20"/>
        </w:rPr>
        <w:t>starzzbasketball</w:t>
      </w:r>
      <w:r w:rsidR="006B6D55">
        <w:rPr>
          <w:rFonts w:ascii="Arial" w:hAnsi="Arial" w:cs="Arial"/>
          <w:b/>
          <w:sz w:val="20"/>
          <w:szCs w:val="20"/>
        </w:rPr>
        <w:t>.com</w:t>
      </w:r>
    </w:p>
    <w:p w14:paraId="72712CC0" w14:textId="77777777" w:rsidR="001C4259" w:rsidRPr="00142B22" w:rsidRDefault="001C4259" w:rsidP="001C4259">
      <w:pPr>
        <w:jc w:val="center"/>
        <w:rPr>
          <w:rFonts w:ascii="Arial" w:hAnsi="Arial" w:cs="Arial"/>
          <w:b/>
          <w:sz w:val="20"/>
          <w:szCs w:val="20"/>
        </w:rPr>
      </w:pPr>
    </w:p>
    <w:p w14:paraId="7ACEA421" w14:textId="77777777" w:rsidR="001C4259" w:rsidRPr="00142B22" w:rsidRDefault="001C4259" w:rsidP="001C4259">
      <w:pPr>
        <w:jc w:val="center"/>
        <w:rPr>
          <w:rFonts w:ascii="Arial" w:hAnsi="Arial" w:cs="Arial"/>
          <w:b/>
          <w:sz w:val="20"/>
          <w:szCs w:val="20"/>
        </w:rPr>
      </w:pPr>
      <w:r w:rsidRPr="00142B22">
        <w:rPr>
          <w:rFonts w:ascii="Arial" w:hAnsi="Arial" w:cs="Arial"/>
          <w:b/>
          <w:sz w:val="20"/>
          <w:szCs w:val="20"/>
        </w:rPr>
        <w:t xml:space="preserve">Email us at: </w:t>
      </w:r>
    </w:p>
    <w:p w14:paraId="647B72DB" w14:textId="1184AF0D" w:rsidR="001C4259" w:rsidRDefault="00023498" w:rsidP="001C4259">
      <w:pPr>
        <w:jc w:val="center"/>
        <w:rPr>
          <w:rFonts w:ascii="Arial" w:hAnsi="Arial" w:cs="Arial"/>
          <w:b/>
          <w:sz w:val="20"/>
          <w:szCs w:val="20"/>
        </w:rPr>
      </w:pPr>
      <w:r w:rsidRPr="00023498">
        <w:rPr>
          <w:rFonts w:ascii="Arial" w:hAnsi="Arial" w:cs="Arial"/>
          <w:b/>
          <w:sz w:val="20"/>
          <w:szCs w:val="20"/>
        </w:rPr>
        <w:t>ccstarzz09@aol.com</w:t>
      </w:r>
    </w:p>
    <w:p w14:paraId="4BF1C6B5" w14:textId="77777777" w:rsidR="00023498" w:rsidRDefault="00023498" w:rsidP="001C4259">
      <w:pPr>
        <w:jc w:val="center"/>
        <w:rPr>
          <w:rFonts w:ascii="Arial" w:hAnsi="Arial" w:cs="Arial"/>
          <w:b/>
          <w:sz w:val="20"/>
          <w:szCs w:val="20"/>
        </w:rPr>
      </w:pPr>
    </w:p>
    <w:p w14:paraId="43343857" w14:textId="674C9C01" w:rsidR="00023498" w:rsidRPr="00142B22" w:rsidRDefault="001E0265" w:rsidP="001C4259">
      <w:pPr>
        <w:jc w:val="center"/>
        <w:rPr>
          <w:rFonts w:ascii="Arial" w:hAnsi="Arial" w:cs="Arial"/>
          <w:b/>
        </w:rPr>
      </w:pPr>
      <w:r>
        <w:rPr>
          <w:rFonts w:ascii="Arial" w:hAnsi="Arial" w:cs="Arial"/>
          <w:b/>
          <w:sz w:val="20"/>
          <w:szCs w:val="20"/>
        </w:rPr>
        <w:t>F</w:t>
      </w:r>
      <w:r w:rsidR="00023498">
        <w:rPr>
          <w:rFonts w:ascii="Arial" w:hAnsi="Arial" w:cs="Arial"/>
          <w:b/>
          <w:sz w:val="20"/>
          <w:szCs w:val="20"/>
        </w:rPr>
        <w:t>ollow u</w:t>
      </w:r>
      <w:r>
        <w:rPr>
          <w:rFonts w:ascii="Arial" w:hAnsi="Arial" w:cs="Arial"/>
          <w:b/>
          <w:sz w:val="20"/>
          <w:szCs w:val="20"/>
        </w:rPr>
        <w:t>s</w:t>
      </w:r>
      <w:r w:rsidR="00023498">
        <w:rPr>
          <w:rFonts w:ascii="Arial" w:hAnsi="Arial" w:cs="Arial"/>
          <w:b/>
          <w:sz w:val="20"/>
          <w:szCs w:val="20"/>
        </w:rPr>
        <w:t xml:space="preserve"> on FACEBOOK</w:t>
      </w:r>
    </w:p>
    <w:p w14:paraId="6EF238E9" w14:textId="77777777" w:rsidR="00483BF6" w:rsidRDefault="00483BF6" w:rsidP="001C4259">
      <w:pPr>
        <w:jc w:val="center"/>
        <w:rPr>
          <w:rFonts w:ascii="Arial" w:hAnsi="Arial" w:cs="Arial"/>
          <w:b/>
          <w:noProof/>
          <w:sz w:val="16"/>
          <w:szCs w:val="16"/>
        </w:rPr>
      </w:pPr>
    </w:p>
    <w:p w14:paraId="5D7E3E6D" w14:textId="06466515" w:rsidR="00483BF6" w:rsidRDefault="00483BF6" w:rsidP="001C4259">
      <w:pPr>
        <w:jc w:val="center"/>
        <w:rPr>
          <w:rFonts w:ascii="Arial" w:hAnsi="Arial" w:cs="Arial"/>
          <w:b/>
          <w:noProof/>
          <w:sz w:val="16"/>
          <w:szCs w:val="16"/>
        </w:rPr>
      </w:pPr>
    </w:p>
    <w:p w14:paraId="4F2DB822" w14:textId="0FEF6BC9" w:rsidR="00483BF6" w:rsidRDefault="00483BF6" w:rsidP="001C4259">
      <w:pPr>
        <w:jc w:val="center"/>
        <w:rPr>
          <w:rFonts w:ascii="Arial" w:hAnsi="Arial" w:cs="Arial"/>
          <w:b/>
          <w:noProof/>
          <w:sz w:val="16"/>
          <w:szCs w:val="16"/>
        </w:rPr>
      </w:pPr>
    </w:p>
    <w:p w14:paraId="27FDD6B5" w14:textId="0B7AE106" w:rsidR="00483BF6" w:rsidRDefault="00853E29" w:rsidP="001C4259">
      <w:pPr>
        <w:jc w:val="center"/>
        <w:rPr>
          <w:rFonts w:ascii="Arial" w:hAnsi="Arial" w:cs="Arial"/>
          <w:b/>
          <w:noProof/>
          <w:sz w:val="16"/>
          <w:szCs w:val="16"/>
        </w:rPr>
      </w:pPr>
      <w:r>
        <w:rPr>
          <w:rFonts w:ascii="Arial" w:hAnsi="Arial" w:cs="Arial"/>
          <w:b/>
          <w:noProof/>
          <w:sz w:val="16"/>
          <w:szCs w:val="16"/>
        </w:rPr>
        <w:t>Updated January 2017</w:t>
      </w:r>
    </w:p>
    <w:p w14:paraId="502295E0" w14:textId="5B767788" w:rsidR="00422875" w:rsidRDefault="00422875" w:rsidP="001C4259">
      <w:pPr>
        <w:jc w:val="center"/>
        <w:rPr>
          <w:rFonts w:ascii="Arial" w:hAnsi="Arial" w:cs="Arial"/>
          <w:b/>
          <w:sz w:val="16"/>
          <w:szCs w:val="16"/>
        </w:rPr>
      </w:pPr>
    </w:p>
    <w:p w14:paraId="59DC8E16" w14:textId="77777777" w:rsidR="00422875" w:rsidRDefault="00387D9D" w:rsidP="001C4259">
      <w:pPr>
        <w:jc w:val="center"/>
        <w:rPr>
          <w:rFonts w:ascii="Arial" w:hAnsi="Arial" w:cs="Arial"/>
          <w:b/>
          <w:sz w:val="16"/>
          <w:szCs w:val="16"/>
        </w:rPr>
      </w:pPr>
      <w:r>
        <w:rPr>
          <w:rFonts w:ascii="Arial" w:hAnsi="Arial" w:cs="Arial"/>
          <w:b/>
          <w:noProof/>
          <w:sz w:val="16"/>
          <w:szCs w:val="16"/>
        </w:rPr>
        <w:lastRenderedPageBreak/>
        <mc:AlternateContent>
          <mc:Choice Requires="wps">
            <w:drawing>
              <wp:anchor distT="0" distB="0" distL="114300" distR="114300" simplePos="0" relativeHeight="251658240" behindDoc="0" locked="0" layoutInCell="1" allowOverlap="1" wp14:anchorId="44D04C3C" wp14:editId="56758508">
                <wp:simplePos x="0" y="0"/>
                <wp:positionH relativeFrom="column">
                  <wp:posOffset>298450</wp:posOffset>
                </wp:positionH>
                <wp:positionV relativeFrom="paragraph">
                  <wp:posOffset>53340</wp:posOffset>
                </wp:positionV>
                <wp:extent cx="2438400" cy="6950710"/>
                <wp:effectExtent l="25400" t="25400" r="25400" b="34290"/>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6950710"/>
                        </a:xfrm>
                        <a:prstGeom prst="rect">
                          <a:avLst/>
                        </a:prstGeom>
                        <a:solidFill>
                          <a:srgbClr val="FFFFFF"/>
                        </a:solidFill>
                        <a:ln w="57150" cmpd="thickThin">
                          <a:solidFill>
                            <a:srgbClr val="000000"/>
                          </a:solidFill>
                          <a:miter lim="800000"/>
                          <a:headEnd/>
                          <a:tailEnd/>
                        </a:ln>
                      </wps:spPr>
                      <wps:txbx>
                        <w:txbxContent>
                          <w:p w14:paraId="7572E20D" w14:textId="77777777" w:rsidR="00985737" w:rsidRDefault="00985737" w:rsidP="00EE46FD">
                            <w:pPr>
                              <w:jc w:val="center"/>
                              <w:rPr>
                                <w:rFonts w:ascii="Arial Black" w:hAnsi="Arial Black"/>
                                <w:b/>
                                <w:noProof/>
                                <w:color w:val="C00000"/>
                                <w:sz w:val="20"/>
                                <w:szCs w:val="20"/>
                              </w:rPr>
                            </w:pPr>
                          </w:p>
                          <w:p w14:paraId="5356F1CD" w14:textId="1E71F819" w:rsidR="00985737" w:rsidRDefault="00976C03" w:rsidP="00EE46FD">
                            <w:pPr>
                              <w:jc w:val="center"/>
                              <w:rPr>
                                <w:rFonts w:ascii="Arial Black" w:hAnsi="Arial Black"/>
                                <w:b/>
                                <w:noProof/>
                                <w:color w:val="C00000"/>
                                <w:sz w:val="20"/>
                                <w:szCs w:val="20"/>
                              </w:rPr>
                            </w:pPr>
                            <w:r w:rsidRPr="00976C03">
                              <w:rPr>
                                <w:rFonts w:ascii="Arial Black" w:hAnsi="Arial Black"/>
                                <w:b/>
                                <w:noProof/>
                                <w:color w:val="C00000"/>
                                <w:sz w:val="20"/>
                                <w:szCs w:val="20"/>
                              </w:rPr>
                              <w:drawing>
                                <wp:inline distT="0" distB="0" distL="0" distR="0" wp14:anchorId="15478E28" wp14:editId="548911C8">
                                  <wp:extent cx="1988129" cy="1502295"/>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rotWithShape="1">
                                          <a:blip r:embed="rId6">
                                            <a:extLst>
                                              <a:ext uri="{28A0092B-C50C-407E-A947-70E740481C1C}">
                                                <a14:useLocalDpi xmlns:a14="http://schemas.microsoft.com/office/drawing/2010/main" val="0"/>
                                              </a:ext>
                                            </a:extLst>
                                          </a:blip>
                                          <a:srcRect b="20590"/>
                                          <a:stretch/>
                                        </pic:blipFill>
                                        <pic:spPr bwMode="auto">
                                          <a:xfrm>
                                            <a:off x="0" y="0"/>
                                            <a:ext cx="2012318" cy="1520573"/>
                                          </a:xfrm>
                                          <a:prstGeom prst="rect">
                                            <a:avLst/>
                                          </a:prstGeom>
                                          <a:noFill/>
                                          <a:extLst/>
                                        </pic:spPr>
                                      </pic:pic>
                                    </a:graphicData>
                                  </a:graphic>
                                </wp:inline>
                              </w:drawing>
                            </w:r>
                          </w:p>
                          <w:p w14:paraId="53D8AC10" w14:textId="77777777" w:rsidR="00985737" w:rsidRDefault="00985737" w:rsidP="00EE46FD">
                            <w:pPr>
                              <w:jc w:val="center"/>
                              <w:rPr>
                                <w:rFonts w:ascii="Arial Black" w:hAnsi="Arial Black"/>
                                <w:b/>
                                <w:noProof/>
                                <w:color w:val="C00000"/>
                                <w:sz w:val="20"/>
                                <w:szCs w:val="20"/>
                              </w:rPr>
                            </w:pPr>
                          </w:p>
                          <w:p w14:paraId="0D90AA7F" w14:textId="77777777" w:rsidR="00976C03" w:rsidRPr="00EE46FD" w:rsidRDefault="00976C03" w:rsidP="00EE46FD">
                            <w:pPr>
                              <w:jc w:val="center"/>
                              <w:rPr>
                                <w:rFonts w:ascii="Arial Black" w:hAnsi="Arial Black"/>
                                <w:b/>
                                <w:noProof/>
                                <w:color w:val="C00000"/>
                                <w:sz w:val="20"/>
                                <w:szCs w:val="20"/>
                              </w:rPr>
                            </w:pPr>
                          </w:p>
                          <w:p w14:paraId="498720A9" w14:textId="0B3A6A62" w:rsidR="00985737" w:rsidRDefault="00985737" w:rsidP="00422875">
                            <w:pPr>
                              <w:jc w:val="center"/>
                              <w:rPr>
                                <w:rFonts w:ascii="Arial" w:hAnsi="Arial" w:cs="Arial"/>
                                <w:color w:val="000000"/>
                                <w:sz w:val="20"/>
                                <w:szCs w:val="20"/>
                              </w:rPr>
                            </w:pPr>
                          </w:p>
                          <w:p w14:paraId="5FFCCF68" w14:textId="77777777" w:rsidR="00985737" w:rsidRPr="00E633B0" w:rsidRDefault="00985737" w:rsidP="00422875">
                            <w:pPr>
                              <w:jc w:val="center"/>
                              <w:rPr>
                                <w:rFonts w:ascii="Arial" w:hAnsi="Arial" w:cs="Arial"/>
                                <w:b/>
                                <w:color w:val="000000"/>
                                <w:sz w:val="44"/>
                                <w:szCs w:val="44"/>
                              </w:rPr>
                            </w:pPr>
                            <w:r>
                              <w:rPr>
                                <w:rFonts w:ascii="Arial" w:hAnsi="Arial" w:cs="Arial"/>
                                <w:b/>
                                <w:color w:val="000000"/>
                                <w:sz w:val="44"/>
                                <w:szCs w:val="44"/>
                              </w:rPr>
                              <w:t>Program Information</w:t>
                            </w:r>
                          </w:p>
                          <w:p w14:paraId="00ADA4B9" w14:textId="77777777" w:rsidR="00985737" w:rsidRDefault="00985737" w:rsidP="00422875">
                            <w:pPr>
                              <w:jc w:val="center"/>
                              <w:rPr>
                                <w:rFonts w:ascii="Arial" w:hAnsi="Arial" w:cs="Arial"/>
                                <w:color w:val="000000"/>
                                <w:sz w:val="20"/>
                                <w:szCs w:val="20"/>
                              </w:rPr>
                            </w:pPr>
                          </w:p>
                          <w:p w14:paraId="41F7EC7E" w14:textId="77777777" w:rsidR="007E172E" w:rsidRDefault="007E172E" w:rsidP="00422875">
                            <w:pPr>
                              <w:jc w:val="center"/>
                              <w:rPr>
                                <w:rFonts w:ascii="Arial" w:hAnsi="Arial" w:cs="Arial"/>
                                <w:color w:val="000000"/>
                                <w:sz w:val="20"/>
                                <w:szCs w:val="20"/>
                              </w:rPr>
                            </w:pPr>
                          </w:p>
                          <w:p w14:paraId="3A4DBC67" w14:textId="77777777" w:rsidR="00985737" w:rsidRDefault="00985737" w:rsidP="00422875">
                            <w:pPr>
                              <w:jc w:val="center"/>
                              <w:rPr>
                                <w:rFonts w:ascii="Arial" w:hAnsi="Arial" w:cs="Arial"/>
                                <w:color w:val="000000"/>
                                <w:sz w:val="20"/>
                                <w:szCs w:val="20"/>
                              </w:rPr>
                            </w:pPr>
                          </w:p>
                          <w:p w14:paraId="2094FBD1" w14:textId="77777777" w:rsidR="00985737" w:rsidRDefault="00985737" w:rsidP="00422875">
                            <w:pPr>
                              <w:jc w:val="center"/>
                              <w:rPr>
                                <w:rFonts w:ascii="Arial" w:hAnsi="Arial" w:cs="Arial"/>
                                <w:color w:val="000000"/>
                                <w:sz w:val="20"/>
                                <w:szCs w:val="20"/>
                              </w:rPr>
                            </w:pPr>
                            <w:r>
                              <w:rPr>
                                <w:b/>
                                <w:noProof/>
                                <w:color w:val="C00000"/>
                                <w:sz w:val="16"/>
                                <w:szCs w:val="16"/>
                              </w:rPr>
                              <w:drawing>
                                <wp:inline distT="0" distB="0" distL="0" distR="0" wp14:anchorId="6FF1B241" wp14:editId="56902296">
                                  <wp:extent cx="1205321" cy="125464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u345.jpg"/>
                                          <pic:cNvPicPr/>
                                        </pic:nvPicPr>
                                        <pic:blipFill>
                                          <a:blip r:embed="rId7">
                                            <a:extLst>
                                              <a:ext uri="{28A0092B-C50C-407E-A947-70E740481C1C}">
                                                <a14:useLocalDpi xmlns:a14="http://schemas.microsoft.com/office/drawing/2010/main" val="0"/>
                                              </a:ext>
                                            </a:extLst>
                                          </a:blip>
                                          <a:stretch>
                                            <a:fillRect/>
                                          </a:stretch>
                                        </pic:blipFill>
                                        <pic:spPr>
                                          <a:xfrm>
                                            <a:off x="0" y="0"/>
                                            <a:ext cx="1228763" cy="1279045"/>
                                          </a:xfrm>
                                          <a:prstGeom prst="rect">
                                            <a:avLst/>
                                          </a:prstGeom>
                                        </pic:spPr>
                                      </pic:pic>
                                    </a:graphicData>
                                  </a:graphic>
                                </wp:inline>
                              </w:drawing>
                            </w:r>
                          </w:p>
                          <w:p w14:paraId="0E8D33A8" w14:textId="77777777" w:rsidR="00985737" w:rsidRDefault="00985737" w:rsidP="00422875">
                            <w:pPr>
                              <w:jc w:val="center"/>
                              <w:rPr>
                                <w:rFonts w:ascii="Arial" w:hAnsi="Arial" w:cs="Arial"/>
                                <w:color w:val="000000"/>
                                <w:sz w:val="20"/>
                                <w:szCs w:val="20"/>
                              </w:rPr>
                            </w:pPr>
                          </w:p>
                          <w:p w14:paraId="5A0371E2" w14:textId="77777777" w:rsidR="00985737" w:rsidRDefault="00985737" w:rsidP="00422875">
                            <w:pPr>
                              <w:jc w:val="center"/>
                              <w:rPr>
                                <w:rFonts w:ascii="Arial" w:hAnsi="Arial" w:cs="Arial"/>
                                <w:color w:val="000000"/>
                                <w:sz w:val="20"/>
                                <w:szCs w:val="20"/>
                              </w:rPr>
                            </w:pPr>
                          </w:p>
                          <w:p w14:paraId="728BC961" w14:textId="77777777" w:rsidR="005E6616" w:rsidRDefault="005E6616" w:rsidP="005E6616">
                            <w:pPr>
                              <w:rPr>
                                <w:rFonts w:ascii="Arial" w:hAnsi="Arial" w:cs="Arial"/>
                                <w:color w:val="000000"/>
                                <w:sz w:val="20"/>
                                <w:szCs w:val="20"/>
                              </w:rPr>
                            </w:pPr>
                          </w:p>
                          <w:p w14:paraId="3022D4F6" w14:textId="39F7662F" w:rsidR="00976C03" w:rsidRPr="004D4A56" w:rsidRDefault="00976C03" w:rsidP="00976C03">
                            <w:pPr>
                              <w:jc w:val="center"/>
                              <w:rPr>
                                <w:rFonts w:ascii="Arial" w:hAnsi="Arial" w:cs="Arial"/>
                                <w:b/>
                                <w:color w:val="000000"/>
                              </w:rPr>
                            </w:pPr>
                            <w:r w:rsidRPr="004D4A56">
                              <w:rPr>
                                <w:rFonts w:ascii="Arial" w:hAnsi="Arial" w:cs="Arial"/>
                                <w:b/>
                                <w:color w:val="000000"/>
                              </w:rPr>
                              <w:t>“</w:t>
                            </w:r>
                            <w:r w:rsidR="005E6616" w:rsidRPr="004D4A56">
                              <w:rPr>
                                <w:rFonts w:ascii="Arial" w:hAnsi="Arial" w:cs="Arial"/>
                                <w:b/>
                                <w:color w:val="000000"/>
                              </w:rPr>
                              <w:t xml:space="preserve">Leave It All </w:t>
                            </w:r>
                            <w:r w:rsidRPr="004D4A56">
                              <w:rPr>
                                <w:rFonts w:ascii="Arial" w:hAnsi="Arial" w:cs="Arial"/>
                                <w:b/>
                                <w:color w:val="000000"/>
                              </w:rPr>
                              <w:t>C</w:t>
                            </w:r>
                            <w:r w:rsidR="00382729">
                              <w:rPr>
                                <w:rFonts w:ascii="Arial" w:hAnsi="Arial" w:cs="Arial"/>
                                <w:b/>
                                <w:color w:val="000000"/>
                              </w:rPr>
                              <w:t>o</w:t>
                            </w:r>
                            <w:r w:rsidRPr="004D4A56">
                              <w:rPr>
                                <w:rFonts w:ascii="Arial" w:hAnsi="Arial" w:cs="Arial"/>
                                <w:b/>
                                <w:color w:val="000000"/>
                              </w:rPr>
                              <w:t>urt”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D04C3C" id="_x0000_t202" coordsize="21600,21600" o:spt="202" path="m0,0l0,21600,21600,21600,21600,0xe">
                <v:stroke joinstyle="miter"/>
                <v:path gradientshapeok="t" o:connecttype="rect"/>
              </v:shapetype>
              <v:shape id="Text_x0020_Box_x0020_5" o:spid="_x0000_s1026" type="#_x0000_t202" style="position:absolute;left:0;text-align:left;margin-left:23.5pt;margin-top:4.2pt;width:192pt;height:547.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" strokeweight="4.5pt">
                <v:stroke linestyle="thickThin"/>
                <v:textbox>
                  <w:txbxContent>
                    <w:p w14:paraId="7572E20D" w14:textId="77777777" w:rsidR="00985737" w:rsidRDefault="00985737" w:rsidP="00EE46FD">
                      <w:pPr>
                        <w:jc w:val="center"/>
                        <w:rPr>
                          <w:rFonts w:ascii="Arial Black" w:hAnsi="Arial Black"/>
                          <w:b/>
                          <w:noProof/>
                          <w:color w:val="C00000"/>
                          <w:sz w:val="20"/>
                          <w:szCs w:val="20"/>
                        </w:rPr>
                      </w:pPr>
                    </w:p>
                    <w:p w14:paraId="5356F1CD" w14:textId="1E71F819" w:rsidR="00985737" w:rsidRDefault="00976C03" w:rsidP="00EE46FD">
                      <w:pPr>
                        <w:jc w:val="center"/>
                        <w:rPr>
                          <w:rFonts w:ascii="Arial Black" w:hAnsi="Arial Black"/>
                          <w:b/>
                          <w:noProof/>
                          <w:color w:val="C00000"/>
                          <w:sz w:val="20"/>
                          <w:szCs w:val="20"/>
                        </w:rPr>
                      </w:pPr>
                      <w:r w:rsidRPr="00976C03">
                        <w:rPr>
                          <w:rFonts w:ascii="Arial Black" w:hAnsi="Arial Black"/>
                          <w:b/>
                          <w:noProof/>
                          <w:color w:val="C00000"/>
                          <w:sz w:val="20"/>
                          <w:szCs w:val="20"/>
                        </w:rPr>
                        <w:drawing>
                          <wp:inline distT="0" distB="0" distL="0" distR="0" wp14:anchorId="15478E28" wp14:editId="548911C8">
                            <wp:extent cx="1988129" cy="1502295"/>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rotWithShape="1">
                                    <a:blip r:embed="rId6">
                                      <a:extLst>
                                        <a:ext uri="{28A0092B-C50C-407E-A947-70E740481C1C}">
                                          <a14:useLocalDpi xmlns:a14="http://schemas.microsoft.com/office/drawing/2010/main" val="0"/>
                                        </a:ext>
                                      </a:extLst>
                                    </a:blip>
                                    <a:srcRect b="20590"/>
                                    <a:stretch/>
                                  </pic:blipFill>
                                  <pic:spPr bwMode="auto">
                                    <a:xfrm>
                                      <a:off x="0" y="0"/>
                                      <a:ext cx="2012318" cy="1520573"/>
                                    </a:xfrm>
                                    <a:prstGeom prst="rect">
                                      <a:avLst/>
                                    </a:prstGeom>
                                    <a:noFill/>
                                    <a:extLst/>
                                  </pic:spPr>
                                </pic:pic>
                              </a:graphicData>
                            </a:graphic>
                          </wp:inline>
                        </w:drawing>
                      </w:r>
                    </w:p>
                    <w:p w14:paraId="53D8AC10" w14:textId="77777777" w:rsidR="00985737" w:rsidRDefault="00985737" w:rsidP="00EE46FD">
                      <w:pPr>
                        <w:jc w:val="center"/>
                        <w:rPr>
                          <w:rFonts w:ascii="Arial Black" w:hAnsi="Arial Black"/>
                          <w:b/>
                          <w:noProof/>
                          <w:color w:val="C00000"/>
                          <w:sz w:val="20"/>
                          <w:szCs w:val="20"/>
                        </w:rPr>
                      </w:pPr>
                    </w:p>
                    <w:p w14:paraId="0D90AA7F" w14:textId="77777777" w:rsidR="00976C03" w:rsidRPr="00EE46FD" w:rsidRDefault="00976C03" w:rsidP="00EE46FD">
                      <w:pPr>
                        <w:jc w:val="center"/>
                        <w:rPr>
                          <w:rFonts w:ascii="Arial Black" w:hAnsi="Arial Black"/>
                          <w:b/>
                          <w:noProof/>
                          <w:color w:val="C00000"/>
                          <w:sz w:val="20"/>
                          <w:szCs w:val="20"/>
                        </w:rPr>
                      </w:pPr>
                    </w:p>
                    <w:p w14:paraId="498720A9" w14:textId="0B3A6A62" w:rsidR="00985737" w:rsidRDefault="00985737" w:rsidP="00422875">
                      <w:pPr>
                        <w:jc w:val="center"/>
                        <w:rPr>
                          <w:rFonts w:ascii="Arial" w:hAnsi="Arial" w:cs="Arial"/>
                          <w:color w:val="000000"/>
                          <w:sz w:val="20"/>
                          <w:szCs w:val="20"/>
                        </w:rPr>
                      </w:pPr>
                    </w:p>
                    <w:p w14:paraId="5FFCCF68" w14:textId="77777777" w:rsidR="00985737" w:rsidRPr="00E633B0" w:rsidRDefault="00985737" w:rsidP="00422875">
                      <w:pPr>
                        <w:jc w:val="center"/>
                        <w:rPr>
                          <w:rFonts w:ascii="Arial" w:hAnsi="Arial" w:cs="Arial"/>
                          <w:b/>
                          <w:color w:val="000000"/>
                          <w:sz w:val="44"/>
                          <w:szCs w:val="44"/>
                        </w:rPr>
                      </w:pPr>
                      <w:r>
                        <w:rPr>
                          <w:rFonts w:ascii="Arial" w:hAnsi="Arial" w:cs="Arial"/>
                          <w:b/>
                          <w:color w:val="000000"/>
                          <w:sz w:val="44"/>
                          <w:szCs w:val="44"/>
                        </w:rPr>
                        <w:t>Program Information</w:t>
                      </w:r>
                    </w:p>
                    <w:p w14:paraId="00ADA4B9" w14:textId="77777777" w:rsidR="00985737" w:rsidRDefault="00985737" w:rsidP="00422875">
                      <w:pPr>
                        <w:jc w:val="center"/>
                        <w:rPr>
                          <w:rFonts w:ascii="Arial" w:hAnsi="Arial" w:cs="Arial"/>
                          <w:color w:val="000000"/>
                          <w:sz w:val="20"/>
                          <w:szCs w:val="20"/>
                        </w:rPr>
                      </w:pPr>
                    </w:p>
                    <w:p w14:paraId="41F7EC7E" w14:textId="77777777" w:rsidR="007E172E" w:rsidRDefault="007E172E" w:rsidP="00422875">
                      <w:pPr>
                        <w:jc w:val="center"/>
                        <w:rPr>
                          <w:rFonts w:ascii="Arial" w:hAnsi="Arial" w:cs="Arial"/>
                          <w:color w:val="000000"/>
                          <w:sz w:val="20"/>
                          <w:szCs w:val="20"/>
                        </w:rPr>
                      </w:pPr>
                    </w:p>
                    <w:p w14:paraId="3A4DBC67" w14:textId="77777777" w:rsidR="00985737" w:rsidRDefault="00985737" w:rsidP="00422875">
                      <w:pPr>
                        <w:jc w:val="center"/>
                        <w:rPr>
                          <w:rFonts w:ascii="Arial" w:hAnsi="Arial" w:cs="Arial"/>
                          <w:color w:val="000000"/>
                          <w:sz w:val="20"/>
                          <w:szCs w:val="20"/>
                        </w:rPr>
                      </w:pPr>
                    </w:p>
                    <w:p w14:paraId="2094FBD1" w14:textId="77777777" w:rsidR="00985737" w:rsidRDefault="00985737" w:rsidP="00422875">
                      <w:pPr>
                        <w:jc w:val="center"/>
                        <w:rPr>
                          <w:rFonts w:ascii="Arial" w:hAnsi="Arial" w:cs="Arial"/>
                          <w:color w:val="000000"/>
                          <w:sz w:val="20"/>
                          <w:szCs w:val="20"/>
                        </w:rPr>
                      </w:pPr>
                      <w:r>
                        <w:rPr>
                          <w:b/>
                          <w:noProof/>
                          <w:color w:val="C00000"/>
                          <w:sz w:val="16"/>
                          <w:szCs w:val="16"/>
                        </w:rPr>
                        <w:drawing>
                          <wp:inline distT="0" distB="0" distL="0" distR="0" wp14:anchorId="6FF1B241" wp14:editId="56902296">
                            <wp:extent cx="1205321" cy="125464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u345.jpg"/>
                                    <pic:cNvPicPr/>
                                  </pic:nvPicPr>
                                  <pic:blipFill>
                                    <a:blip r:embed="rId7">
                                      <a:extLst>
                                        <a:ext uri="{28A0092B-C50C-407E-A947-70E740481C1C}">
                                          <a14:useLocalDpi xmlns:a14="http://schemas.microsoft.com/office/drawing/2010/main" val="0"/>
                                        </a:ext>
                                      </a:extLst>
                                    </a:blip>
                                    <a:stretch>
                                      <a:fillRect/>
                                    </a:stretch>
                                  </pic:blipFill>
                                  <pic:spPr>
                                    <a:xfrm>
                                      <a:off x="0" y="0"/>
                                      <a:ext cx="1228763" cy="1279045"/>
                                    </a:xfrm>
                                    <a:prstGeom prst="rect">
                                      <a:avLst/>
                                    </a:prstGeom>
                                  </pic:spPr>
                                </pic:pic>
                              </a:graphicData>
                            </a:graphic>
                          </wp:inline>
                        </w:drawing>
                      </w:r>
                    </w:p>
                    <w:p w14:paraId="0E8D33A8" w14:textId="77777777" w:rsidR="00985737" w:rsidRDefault="00985737" w:rsidP="00422875">
                      <w:pPr>
                        <w:jc w:val="center"/>
                        <w:rPr>
                          <w:rFonts w:ascii="Arial" w:hAnsi="Arial" w:cs="Arial"/>
                          <w:color w:val="000000"/>
                          <w:sz w:val="20"/>
                          <w:szCs w:val="20"/>
                        </w:rPr>
                      </w:pPr>
                    </w:p>
                    <w:p w14:paraId="5A0371E2" w14:textId="77777777" w:rsidR="00985737" w:rsidRDefault="00985737" w:rsidP="00422875">
                      <w:pPr>
                        <w:jc w:val="center"/>
                        <w:rPr>
                          <w:rFonts w:ascii="Arial" w:hAnsi="Arial" w:cs="Arial"/>
                          <w:color w:val="000000"/>
                          <w:sz w:val="20"/>
                          <w:szCs w:val="20"/>
                        </w:rPr>
                      </w:pPr>
                    </w:p>
                    <w:p w14:paraId="728BC961" w14:textId="77777777" w:rsidR="005E6616" w:rsidRDefault="005E6616" w:rsidP="005E6616">
                      <w:pPr>
                        <w:rPr>
                          <w:rFonts w:ascii="Arial" w:hAnsi="Arial" w:cs="Arial"/>
                          <w:color w:val="000000"/>
                          <w:sz w:val="20"/>
                          <w:szCs w:val="20"/>
                        </w:rPr>
                      </w:pPr>
                    </w:p>
                    <w:p w14:paraId="3022D4F6" w14:textId="39F7662F" w:rsidR="00976C03" w:rsidRPr="004D4A56" w:rsidRDefault="00976C03" w:rsidP="00976C03">
                      <w:pPr>
                        <w:jc w:val="center"/>
                        <w:rPr>
                          <w:rFonts w:ascii="Arial" w:hAnsi="Arial" w:cs="Arial"/>
                          <w:b/>
                          <w:color w:val="000000"/>
                        </w:rPr>
                      </w:pPr>
                      <w:r w:rsidRPr="004D4A56">
                        <w:rPr>
                          <w:rFonts w:ascii="Arial" w:hAnsi="Arial" w:cs="Arial"/>
                          <w:b/>
                          <w:color w:val="000000"/>
                        </w:rPr>
                        <w:t>“</w:t>
                      </w:r>
                      <w:r w:rsidR="005E6616" w:rsidRPr="004D4A56">
                        <w:rPr>
                          <w:rFonts w:ascii="Arial" w:hAnsi="Arial" w:cs="Arial"/>
                          <w:b/>
                          <w:color w:val="000000"/>
                        </w:rPr>
                        <w:t xml:space="preserve">Leave It All </w:t>
                      </w:r>
                      <w:r w:rsidRPr="004D4A56">
                        <w:rPr>
                          <w:rFonts w:ascii="Arial" w:hAnsi="Arial" w:cs="Arial"/>
                          <w:b/>
                          <w:color w:val="000000"/>
                        </w:rPr>
                        <w:t>C</w:t>
                      </w:r>
                      <w:r w:rsidR="00382729">
                        <w:rPr>
                          <w:rFonts w:ascii="Arial" w:hAnsi="Arial" w:cs="Arial"/>
                          <w:b/>
                          <w:color w:val="000000"/>
                        </w:rPr>
                        <w:t>o</w:t>
                      </w:r>
                      <w:r w:rsidRPr="004D4A56">
                        <w:rPr>
                          <w:rFonts w:ascii="Arial" w:hAnsi="Arial" w:cs="Arial"/>
                          <w:b/>
                          <w:color w:val="000000"/>
                        </w:rPr>
                        <w:t>urt”</w:t>
                      </w:r>
                    </w:p>
                  </w:txbxContent>
                </v:textbox>
              </v:shape>
            </w:pict>
          </mc:Fallback>
        </mc:AlternateContent>
      </w:r>
    </w:p>
    <w:p w14:paraId="7D43C86A" w14:textId="77777777" w:rsidR="00B938EC" w:rsidRPr="00F73662" w:rsidRDefault="00B938EC" w:rsidP="001C4259">
      <w:pPr>
        <w:jc w:val="center"/>
        <w:rPr>
          <w:rFonts w:ascii="Arial" w:hAnsi="Arial" w:cs="Arial"/>
          <w:b/>
          <w:sz w:val="16"/>
          <w:szCs w:val="16"/>
        </w:rPr>
      </w:pPr>
    </w:p>
    <w:p w14:paraId="2C6C9653" w14:textId="77777777" w:rsidR="001C4259" w:rsidRPr="00F73662" w:rsidRDefault="001C4259" w:rsidP="00EC3931">
      <w:pPr>
        <w:jc w:val="center"/>
        <w:rPr>
          <w:rFonts w:ascii="Arial" w:hAnsi="Arial" w:cs="Arial"/>
          <w:b/>
          <w:sz w:val="16"/>
          <w:szCs w:val="16"/>
        </w:rPr>
      </w:pPr>
    </w:p>
    <w:p w14:paraId="5CCFC5E4" w14:textId="77777777" w:rsidR="001C4259" w:rsidRPr="00F73662" w:rsidRDefault="001C4259" w:rsidP="00EC3931">
      <w:pPr>
        <w:jc w:val="center"/>
        <w:rPr>
          <w:rFonts w:ascii="Arial" w:hAnsi="Arial" w:cs="Arial"/>
          <w:b/>
          <w:sz w:val="16"/>
          <w:szCs w:val="16"/>
        </w:rPr>
      </w:pPr>
    </w:p>
    <w:p w14:paraId="29E7B091" w14:textId="77777777" w:rsidR="00C90880" w:rsidRPr="00F73662" w:rsidRDefault="00C90880" w:rsidP="00B05147">
      <w:pPr>
        <w:pStyle w:val="NormalWeb"/>
        <w:spacing w:before="0" w:beforeAutospacing="0" w:after="0" w:afterAutospacing="0"/>
        <w:jc w:val="center"/>
        <w:rPr>
          <w:b/>
          <w:i/>
          <w:color w:val="C00000"/>
          <w:sz w:val="16"/>
          <w:szCs w:val="16"/>
        </w:rPr>
      </w:pPr>
    </w:p>
    <w:p w14:paraId="386D845E" w14:textId="77777777" w:rsidR="00C90880" w:rsidRPr="00F73662" w:rsidRDefault="00C90880" w:rsidP="00B05147">
      <w:pPr>
        <w:pStyle w:val="NormalWeb"/>
        <w:spacing w:before="0" w:beforeAutospacing="0" w:after="0" w:afterAutospacing="0"/>
        <w:jc w:val="center"/>
        <w:rPr>
          <w:b/>
          <w:i/>
          <w:color w:val="C00000"/>
          <w:sz w:val="16"/>
          <w:szCs w:val="16"/>
        </w:rPr>
      </w:pPr>
    </w:p>
    <w:p w14:paraId="5C7BCDE2" w14:textId="77777777" w:rsidR="00D327A6" w:rsidRPr="00F73662" w:rsidRDefault="00D327A6" w:rsidP="00B05147">
      <w:pPr>
        <w:pStyle w:val="NormalWeb"/>
        <w:spacing w:before="0" w:beforeAutospacing="0" w:after="0" w:afterAutospacing="0"/>
        <w:jc w:val="center"/>
        <w:rPr>
          <w:b/>
          <w:color w:val="C00000"/>
          <w:sz w:val="16"/>
          <w:szCs w:val="16"/>
        </w:rPr>
      </w:pPr>
    </w:p>
    <w:p w14:paraId="149638BC" w14:textId="77777777" w:rsidR="00D327A6" w:rsidRPr="00F73662" w:rsidRDefault="00D327A6" w:rsidP="00B05147">
      <w:pPr>
        <w:pStyle w:val="NormalWeb"/>
        <w:spacing w:before="0" w:beforeAutospacing="0" w:after="0" w:afterAutospacing="0"/>
        <w:jc w:val="center"/>
        <w:rPr>
          <w:b/>
          <w:color w:val="C00000"/>
          <w:sz w:val="16"/>
          <w:szCs w:val="16"/>
        </w:rPr>
      </w:pPr>
    </w:p>
    <w:p w14:paraId="620B51C5" w14:textId="77777777" w:rsidR="00D327A6" w:rsidRPr="00F73662" w:rsidRDefault="00D327A6" w:rsidP="00B05147">
      <w:pPr>
        <w:pStyle w:val="NormalWeb"/>
        <w:spacing w:before="0" w:beforeAutospacing="0" w:after="0" w:afterAutospacing="0"/>
        <w:jc w:val="center"/>
        <w:rPr>
          <w:b/>
          <w:color w:val="C00000"/>
          <w:sz w:val="16"/>
          <w:szCs w:val="16"/>
        </w:rPr>
      </w:pPr>
    </w:p>
    <w:p w14:paraId="674CEBB9" w14:textId="77777777" w:rsidR="00D327A6" w:rsidRPr="00F73662" w:rsidRDefault="00D327A6" w:rsidP="00B05147">
      <w:pPr>
        <w:pStyle w:val="NormalWeb"/>
        <w:spacing w:before="0" w:beforeAutospacing="0" w:after="0" w:afterAutospacing="0"/>
        <w:jc w:val="center"/>
        <w:rPr>
          <w:b/>
          <w:color w:val="C00000"/>
          <w:sz w:val="16"/>
          <w:szCs w:val="16"/>
        </w:rPr>
      </w:pPr>
    </w:p>
    <w:p w14:paraId="0CFC0D66" w14:textId="77777777" w:rsidR="00D327A6" w:rsidRPr="00F73662" w:rsidRDefault="00D327A6" w:rsidP="00B05147">
      <w:pPr>
        <w:pStyle w:val="NormalWeb"/>
        <w:spacing w:before="0" w:beforeAutospacing="0" w:after="0" w:afterAutospacing="0"/>
        <w:jc w:val="center"/>
        <w:rPr>
          <w:b/>
          <w:color w:val="C00000"/>
          <w:sz w:val="16"/>
          <w:szCs w:val="16"/>
        </w:rPr>
      </w:pPr>
    </w:p>
    <w:p w14:paraId="3C9AB8D4" w14:textId="77777777" w:rsidR="00D327A6" w:rsidRPr="00F73662" w:rsidRDefault="00D327A6" w:rsidP="00B05147">
      <w:pPr>
        <w:pStyle w:val="NormalWeb"/>
        <w:spacing w:before="0" w:beforeAutospacing="0" w:after="0" w:afterAutospacing="0"/>
        <w:jc w:val="center"/>
        <w:rPr>
          <w:b/>
          <w:color w:val="C00000"/>
          <w:sz w:val="16"/>
          <w:szCs w:val="16"/>
        </w:rPr>
      </w:pPr>
    </w:p>
    <w:p w14:paraId="16B16E64" w14:textId="77777777" w:rsidR="00D327A6" w:rsidRPr="00F73662" w:rsidRDefault="00D327A6" w:rsidP="00B05147">
      <w:pPr>
        <w:pStyle w:val="NormalWeb"/>
        <w:spacing w:before="0" w:beforeAutospacing="0" w:after="0" w:afterAutospacing="0"/>
        <w:jc w:val="center"/>
        <w:rPr>
          <w:b/>
          <w:color w:val="C00000"/>
          <w:sz w:val="16"/>
          <w:szCs w:val="16"/>
        </w:rPr>
      </w:pPr>
    </w:p>
    <w:p w14:paraId="2FE4AFD8" w14:textId="77777777" w:rsidR="00D327A6" w:rsidRPr="00F73662" w:rsidRDefault="00D327A6" w:rsidP="00B36344">
      <w:pPr>
        <w:pStyle w:val="NormalWeb"/>
        <w:spacing w:before="0" w:beforeAutospacing="0" w:after="0" w:afterAutospacing="0"/>
        <w:rPr>
          <w:b/>
          <w:color w:val="C00000"/>
          <w:sz w:val="16"/>
          <w:szCs w:val="16"/>
        </w:rPr>
      </w:pPr>
    </w:p>
    <w:p w14:paraId="733AD02D" w14:textId="77777777" w:rsidR="00D327A6" w:rsidRPr="00F73662" w:rsidRDefault="00D327A6" w:rsidP="00B05147">
      <w:pPr>
        <w:pStyle w:val="NormalWeb"/>
        <w:spacing w:before="0" w:beforeAutospacing="0" w:after="0" w:afterAutospacing="0"/>
        <w:jc w:val="center"/>
        <w:rPr>
          <w:b/>
          <w:color w:val="C00000"/>
          <w:sz w:val="16"/>
          <w:szCs w:val="16"/>
        </w:rPr>
      </w:pPr>
    </w:p>
    <w:p w14:paraId="32513EF7" w14:textId="77777777" w:rsidR="00D327A6" w:rsidRPr="00F73662" w:rsidRDefault="00D327A6" w:rsidP="00B05147">
      <w:pPr>
        <w:pStyle w:val="NormalWeb"/>
        <w:spacing w:before="0" w:beforeAutospacing="0" w:after="0" w:afterAutospacing="0"/>
        <w:jc w:val="center"/>
        <w:rPr>
          <w:b/>
          <w:color w:val="C00000"/>
          <w:sz w:val="16"/>
          <w:szCs w:val="16"/>
        </w:rPr>
      </w:pPr>
    </w:p>
    <w:p w14:paraId="71E963DE" w14:textId="77777777" w:rsidR="00D327A6" w:rsidRPr="00F73662" w:rsidRDefault="00D327A6" w:rsidP="00B05147">
      <w:pPr>
        <w:pStyle w:val="NormalWeb"/>
        <w:spacing w:before="0" w:beforeAutospacing="0" w:after="0" w:afterAutospacing="0"/>
        <w:jc w:val="center"/>
        <w:rPr>
          <w:b/>
          <w:color w:val="C00000"/>
          <w:sz w:val="16"/>
          <w:szCs w:val="16"/>
        </w:rPr>
      </w:pPr>
    </w:p>
    <w:p w14:paraId="21A92932" w14:textId="77777777" w:rsidR="00D327A6" w:rsidRPr="00F73662" w:rsidRDefault="00D327A6" w:rsidP="00B05147">
      <w:pPr>
        <w:pStyle w:val="NormalWeb"/>
        <w:spacing w:before="0" w:beforeAutospacing="0" w:after="0" w:afterAutospacing="0"/>
        <w:jc w:val="center"/>
        <w:rPr>
          <w:b/>
          <w:color w:val="C00000"/>
          <w:sz w:val="16"/>
          <w:szCs w:val="16"/>
        </w:rPr>
      </w:pPr>
    </w:p>
    <w:p w14:paraId="719E2C37" w14:textId="77777777" w:rsidR="00D327A6" w:rsidRPr="00F73662" w:rsidRDefault="00D327A6" w:rsidP="00B05147">
      <w:pPr>
        <w:pStyle w:val="NormalWeb"/>
        <w:spacing w:before="0" w:beforeAutospacing="0" w:after="0" w:afterAutospacing="0"/>
        <w:jc w:val="center"/>
        <w:rPr>
          <w:b/>
          <w:color w:val="C00000"/>
          <w:sz w:val="16"/>
          <w:szCs w:val="16"/>
        </w:rPr>
      </w:pPr>
    </w:p>
    <w:p w14:paraId="5C133E01" w14:textId="77777777" w:rsidR="00D327A6" w:rsidRPr="00F73662" w:rsidRDefault="00D327A6" w:rsidP="00B05147">
      <w:pPr>
        <w:pStyle w:val="NormalWeb"/>
        <w:spacing w:before="0" w:beforeAutospacing="0" w:after="0" w:afterAutospacing="0"/>
        <w:jc w:val="center"/>
        <w:rPr>
          <w:b/>
          <w:color w:val="C00000"/>
          <w:sz w:val="16"/>
          <w:szCs w:val="16"/>
        </w:rPr>
      </w:pPr>
    </w:p>
    <w:p w14:paraId="693E884C" w14:textId="77777777" w:rsidR="00D327A6" w:rsidRPr="00F73662" w:rsidRDefault="00D327A6" w:rsidP="00B05147">
      <w:pPr>
        <w:pStyle w:val="NormalWeb"/>
        <w:spacing w:before="0" w:beforeAutospacing="0" w:after="0" w:afterAutospacing="0"/>
        <w:jc w:val="center"/>
        <w:rPr>
          <w:b/>
          <w:color w:val="C00000"/>
          <w:sz w:val="16"/>
          <w:szCs w:val="16"/>
        </w:rPr>
      </w:pPr>
    </w:p>
    <w:p w14:paraId="1EFFC6F2" w14:textId="77777777" w:rsidR="00D327A6" w:rsidRPr="00F73662" w:rsidRDefault="00D327A6" w:rsidP="00B05147">
      <w:pPr>
        <w:pStyle w:val="NormalWeb"/>
        <w:spacing w:before="0" w:beforeAutospacing="0" w:after="0" w:afterAutospacing="0"/>
        <w:jc w:val="center"/>
        <w:rPr>
          <w:b/>
          <w:color w:val="C00000"/>
          <w:sz w:val="16"/>
          <w:szCs w:val="16"/>
        </w:rPr>
      </w:pPr>
    </w:p>
    <w:p w14:paraId="557FE4A4" w14:textId="77777777" w:rsidR="00D327A6" w:rsidRPr="00F73662" w:rsidRDefault="00D327A6" w:rsidP="00B05147">
      <w:pPr>
        <w:pStyle w:val="NormalWeb"/>
        <w:spacing w:before="0" w:beforeAutospacing="0" w:after="0" w:afterAutospacing="0"/>
        <w:jc w:val="center"/>
        <w:rPr>
          <w:b/>
          <w:color w:val="C00000"/>
          <w:sz w:val="16"/>
          <w:szCs w:val="16"/>
        </w:rPr>
      </w:pPr>
    </w:p>
    <w:p w14:paraId="2673404C" w14:textId="77777777" w:rsidR="00D327A6" w:rsidRPr="00F73662" w:rsidRDefault="00D327A6" w:rsidP="00B05147">
      <w:pPr>
        <w:pStyle w:val="NormalWeb"/>
        <w:spacing w:before="0" w:beforeAutospacing="0" w:after="0" w:afterAutospacing="0"/>
        <w:jc w:val="center"/>
        <w:rPr>
          <w:b/>
          <w:color w:val="C00000"/>
          <w:sz w:val="16"/>
          <w:szCs w:val="16"/>
        </w:rPr>
      </w:pPr>
    </w:p>
    <w:p w14:paraId="2E76597C" w14:textId="77777777" w:rsidR="00D327A6" w:rsidRPr="00F73662" w:rsidRDefault="00D327A6" w:rsidP="00B05147">
      <w:pPr>
        <w:pStyle w:val="NormalWeb"/>
        <w:spacing w:before="0" w:beforeAutospacing="0" w:after="0" w:afterAutospacing="0"/>
        <w:jc w:val="center"/>
        <w:rPr>
          <w:b/>
          <w:color w:val="C00000"/>
          <w:sz w:val="16"/>
          <w:szCs w:val="16"/>
        </w:rPr>
      </w:pPr>
    </w:p>
    <w:p w14:paraId="0D53B487" w14:textId="77777777" w:rsidR="00D327A6" w:rsidRDefault="00D327A6" w:rsidP="00B05147">
      <w:pPr>
        <w:pStyle w:val="NormalWeb"/>
        <w:spacing w:before="0" w:beforeAutospacing="0" w:after="0" w:afterAutospacing="0"/>
        <w:jc w:val="center"/>
        <w:rPr>
          <w:b/>
          <w:color w:val="C00000"/>
          <w:sz w:val="16"/>
          <w:szCs w:val="16"/>
        </w:rPr>
      </w:pPr>
    </w:p>
    <w:p w14:paraId="5F4167A6" w14:textId="77777777" w:rsidR="00422875" w:rsidRDefault="00422875" w:rsidP="00B05147">
      <w:pPr>
        <w:pStyle w:val="NormalWeb"/>
        <w:spacing w:before="0" w:beforeAutospacing="0" w:after="0" w:afterAutospacing="0"/>
        <w:jc w:val="center"/>
        <w:rPr>
          <w:b/>
          <w:color w:val="C00000"/>
          <w:sz w:val="16"/>
          <w:szCs w:val="16"/>
        </w:rPr>
      </w:pPr>
    </w:p>
    <w:p w14:paraId="6B322584" w14:textId="77777777" w:rsidR="00422875" w:rsidRDefault="00422875" w:rsidP="00B05147">
      <w:pPr>
        <w:pStyle w:val="NormalWeb"/>
        <w:spacing w:before="0" w:beforeAutospacing="0" w:after="0" w:afterAutospacing="0"/>
        <w:jc w:val="center"/>
        <w:rPr>
          <w:b/>
          <w:color w:val="C00000"/>
          <w:sz w:val="16"/>
          <w:szCs w:val="16"/>
        </w:rPr>
      </w:pPr>
    </w:p>
    <w:p w14:paraId="7DD62D77" w14:textId="77777777" w:rsidR="00422875" w:rsidRDefault="00422875" w:rsidP="00B05147">
      <w:pPr>
        <w:pStyle w:val="NormalWeb"/>
        <w:spacing w:before="0" w:beforeAutospacing="0" w:after="0" w:afterAutospacing="0"/>
        <w:jc w:val="center"/>
        <w:rPr>
          <w:b/>
          <w:color w:val="C00000"/>
          <w:sz w:val="16"/>
          <w:szCs w:val="16"/>
        </w:rPr>
      </w:pPr>
    </w:p>
    <w:p w14:paraId="1C9B1975" w14:textId="77777777" w:rsidR="00422875" w:rsidRDefault="00422875" w:rsidP="00B05147">
      <w:pPr>
        <w:pStyle w:val="NormalWeb"/>
        <w:spacing w:before="0" w:beforeAutospacing="0" w:after="0" w:afterAutospacing="0"/>
        <w:jc w:val="center"/>
        <w:rPr>
          <w:b/>
          <w:color w:val="C00000"/>
          <w:sz w:val="16"/>
          <w:szCs w:val="16"/>
        </w:rPr>
      </w:pPr>
    </w:p>
    <w:p w14:paraId="052C4E49" w14:textId="77777777" w:rsidR="00422875" w:rsidRDefault="00422875" w:rsidP="00B05147">
      <w:pPr>
        <w:pStyle w:val="NormalWeb"/>
        <w:spacing w:before="0" w:beforeAutospacing="0" w:after="0" w:afterAutospacing="0"/>
        <w:jc w:val="center"/>
        <w:rPr>
          <w:b/>
          <w:color w:val="C00000"/>
          <w:sz w:val="16"/>
          <w:szCs w:val="16"/>
        </w:rPr>
      </w:pPr>
    </w:p>
    <w:p w14:paraId="0FC40384" w14:textId="77777777" w:rsidR="00422875" w:rsidRDefault="00422875" w:rsidP="00B05147">
      <w:pPr>
        <w:pStyle w:val="NormalWeb"/>
        <w:spacing w:before="0" w:beforeAutospacing="0" w:after="0" w:afterAutospacing="0"/>
        <w:jc w:val="center"/>
        <w:rPr>
          <w:b/>
          <w:color w:val="C00000"/>
          <w:sz w:val="16"/>
          <w:szCs w:val="16"/>
        </w:rPr>
      </w:pPr>
    </w:p>
    <w:p w14:paraId="6DC78CE2" w14:textId="77777777" w:rsidR="00422875" w:rsidRDefault="00422875" w:rsidP="00B05147">
      <w:pPr>
        <w:pStyle w:val="NormalWeb"/>
        <w:spacing w:before="0" w:beforeAutospacing="0" w:after="0" w:afterAutospacing="0"/>
        <w:jc w:val="center"/>
        <w:rPr>
          <w:b/>
          <w:color w:val="C00000"/>
          <w:sz w:val="16"/>
          <w:szCs w:val="16"/>
        </w:rPr>
      </w:pPr>
    </w:p>
    <w:p w14:paraId="1B74A135" w14:textId="77777777" w:rsidR="00422875" w:rsidRDefault="00422875" w:rsidP="00B05147">
      <w:pPr>
        <w:pStyle w:val="NormalWeb"/>
        <w:spacing w:before="0" w:beforeAutospacing="0" w:after="0" w:afterAutospacing="0"/>
        <w:jc w:val="center"/>
        <w:rPr>
          <w:b/>
          <w:color w:val="C00000"/>
          <w:sz w:val="16"/>
          <w:szCs w:val="16"/>
        </w:rPr>
      </w:pPr>
    </w:p>
    <w:p w14:paraId="64591F54" w14:textId="77777777" w:rsidR="00422875" w:rsidRDefault="00422875" w:rsidP="00B05147">
      <w:pPr>
        <w:pStyle w:val="NormalWeb"/>
        <w:spacing w:before="0" w:beforeAutospacing="0" w:after="0" w:afterAutospacing="0"/>
        <w:jc w:val="center"/>
        <w:rPr>
          <w:b/>
          <w:color w:val="C00000"/>
          <w:sz w:val="16"/>
          <w:szCs w:val="16"/>
        </w:rPr>
      </w:pPr>
    </w:p>
    <w:p w14:paraId="4A13D8BE" w14:textId="77777777" w:rsidR="00422875" w:rsidRDefault="00422875" w:rsidP="00B05147">
      <w:pPr>
        <w:pStyle w:val="NormalWeb"/>
        <w:spacing w:before="0" w:beforeAutospacing="0" w:after="0" w:afterAutospacing="0"/>
        <w:jc w:val="center"/>
        <w:rPr>
          <w:b/>
          <w:color w:val="C00000"/>
          <w:sz w:val="16"/>
          <w:szCs w:val="16"/>
        </w:rPr>
      </w:pPr>
    </w:p>
    <w:p w14:paraId="766EDB32" w14:textId="77777777" w:rsidR="00422875" w:rsidRDefault="00422875" w:rsidP="00B05147">
      <w:pPr>
        <w:pStyle w:val="NormalWeb"/>
        <w:spacing w:before="0" w:beforeAutospacing="0" w:after="0" w:afterAutospacing="0"/>
        <w:jc w:val="center"/>
        <w:rPr>
          <w:b/>
          <w:color w:val="C00000"/>
          <w:sz w:val="16"/>
          <w:szCs w:val="16"/>
        </w:rPr>
      </w:pPr>
    </w:p>
    <w:p w14:paraId="15DBF5C4" w14:textId="77777777" w:rsidR="00422875" w:rsidRDefault="00422875" w:rsidP="00B05147">
      <w:pPr>
        <w:pStyle w:val="NormalWeb"/>
        <w:spacing w:before="0" w:beforeAutospacing="0" w:after="0" w:afterAutospacing="0"/>
        <w:jc w:val="center"/>
        <w:rPr>
          <w:b/>
          <w:color w:val="C00000"/>
          <w:sz w:val="16"/>
          <w:szCs w:val="16"/>
        </w:rPr>
      </w:pPr>
    </w:p>
    <w:p w14:paraId="3270298F" w14:textId="77777777" w:rsidR="00422875" w:rsidRDefault="00422875" w:rsidP="00B05147">
      <w:pPr>
        <w:pStyle w:val="NormalWeb"/>
        <w:spacing w:before="0" w:beforeAutospacing="0" w:after="0" w:afterAutospacing="0"/>
        <w:jc w:val="center"/>
        <w:rPr>
          <w:b/>
          <w:color w:val="C00000"/>
          <w:sz w:val="16"/>
          <w:szCs w:val="16"/>
        </w:rPr>
      </w:pPr>
    </w:p>
    <w:p w14:paraId="13F7261F" w14:textId="77777777" w:rsidR="00422875" w:rsidRDefault="00422875" w:rsidP="00B05147">
      <w:pPr>
        <w:pStyle w:val="NormalWeb"/>
        <w:spacing w:before="0" w:beforeAutospacing="0" w:after="0" w:afterAutospacing="0"/>
        <w:jc w:val="center"/>
        <w:rPr>
          <w:b/>
          <w:color w:val="C00000"/>
          <w:sz w:val="16"/>
          <w:szCs w:val="16"/>
        </w:rPr>
      </w:pPr>
    </w:p>
    <w:p w14:paraId="0B7E3E91" w14:textId="77777777" w:rsidR="00422875" w:rsidRDefault="00422875" w:rsidP="00B05147">
      <w:pPr>
        <w:pStyle w:val="NormalWeb"/>
        <w:spacing w:before="0" w:beforeAutospacing="0" w:after="0" w:afterAutospacing="0"/>
        <w:jc w:val="center"/>
        <w:rPr>
          <w:b/>
          <w:color w:val="C00000"/>
          <w:sz w:val="16"/>
          <w:szCs w:val="16"/>
        </w:rPr>
      </w:pPr>
    </w:p>
    <w:p w14:paraId="05330936" w14:textId="77777777" w:rsidR="00422875" w:rsidRDefault="00422875" w:rsidP="00B05147">
      <w:pPr>
        <w:pStyle w:val="NormalWeb"/>
        <w:spacing w:before="0" w:beforeAutospacing="0" w:after="0" w:afterAutospacing="0"/>
        <w:jc w:val="center"/>
        <w:rPr>
          <w:b/>
          <w:color w:val="C00000"/>
          <w:sz w:val="16"/>
          <w:szCs w:val="16"/>
        </w:rPr>
      </w:pPr>
    </w:p>
    <w:p w14:paraId="11F50981" w14:textId="77777777" w:rsidR="00422875" w:rsidRDefault="00422875" w:rsidP="00B05147">
      <w:pPr>
        <w:pStyle w:val="NormalWeb"/>
        <w:spacing w:before="0" w:beforeAutospacing="0" w:after="0" w:afterAutospacing="0"/>
        <w:jc w:val="center"/>
        <w:rPr>
          <w:b/>
          <w:color w:val="C00000"/>
          <w:sz w:val="16"/>
          <w:szCs w:val="16"/>
        </w:rPr>
      </w:pPr>
    </w:p>
    <w:p w14:paraId="007A45C7" w14:textId="0E450C00" w:rsidR="00422875" w:rsidRDefault="00382729" w:rsidP="00B05147">
      <w:pPr>
        <w:pStyle w:val="NormalWeb"/>
        <w:spacing w:before="0" w:beforeAutospacing="0" w:after="0" w:afterAutospacing="0"/>
        <w:jc w:val="center"/>
        <w:rPr>
          <w:b/>
          <w:color w:val="C00000"/>
          <w:sz w:val="16"/>
          <w:szCs w:val="16"/>
        </w:rPr>
      </w:pPr>
      <w:r>
        <w:rPr>
          <w:b/>
          <w:noProof/>
          <w:color w:val="C00000"/>
          <w:sz w:val="16"/>
          <w:szCs w:val="16"/>
        </w:rPr>
        <mc:AlternateContent>
          <mc:Choice Requires="wps">
            <w:drawing>
              <wp:anchor distT="0" distB="0" distL="114300" distR="114300" simplePos="0" relativeHeight="251664384" behindDoc="0" locked="0" layoutInCell="1" allowOverlap="1" wp14:anchorId="17C5B4E8" wp14:editId="1AEC1572">
                <wp:simplePos x="0" y="0"/>
                <wp:positionH relativeFrom="column">
                  <wp:posOffset>340360</wp:posOffset>
                </wp:positionH>
                <wp:positionV relativeFrom="paragraph">
                  <wp:posOffset>224790</wp:posOffset>
                </wp:positionV>
                <wp:extent cx="2371090" cy="1131570"/>
                <wp:effectExtent l="0" t="0" r="0" b="11430"/>
                <wp:wrapSquare wrapText="bothSides"/>
                <wp:docPr id="6" name="Text Box 6"/>
                <wp:cNvGraphicFramePr/>
                <a:graphic xmlns:a="http://schemas.openxmlformats.org/drawingml/2006/main">
                  <a:graphicData uri="http://schemas.microsoft.com/office/word/2010/wordprocessingShape">
                    <wps:wsp>
                      <wps:cNvSpPr txBox="1"/>
                      <wps:spPr>
                        <a:xfrm>
                          <a:off x="0" y="0"/>
                          <a:ext cx="2371090" cy="113157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87DE97A" w14:textId="412EE9C3" w:rsidR="00382729" w:rsidRPr="00382729" w:rsidRDefault="00382729" w:rsidP="00382729">
                            <w:pPr>
                              <w:jc w:val="center"/>
                              <w:rPr>
                                <w:rFonts w:asciiTheme="minorHAnsi" w:hAnsiTheme="minorHAnsi"/>
                                <w:b/>
                                <w:sz w:val="144"/>
                                <w:szCs w:val="144"/>
                              </w:rPr>
                            </w:pPr>
                            <w:r w:rsidRPr="00382729">
                              <w:rPr>
                                <w:rFonts w:asciiTheme="minorHAnsi" w:hAnsiTheme="minorHAnsi"/>
                                <w:b/>
                                <w:sz w:val="144"/>
                                <w:szCs w:val="144"/>
                              </w:rPr>
                              <w:t>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C5B4E8" id="Text_x0020_Box_x0020_6" o:spid="_x0000_s1027" type="#_x0000_t202" style="position:absolute;left:0;text-align:left;margin-left:26.8pt;margin-top:17.7pt;width:186.7pt;height:89.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" filled="f" stroked="f">
                <v:textbox>
                  <w:txbxContent>
                    <w:p w14:paraId="387DE97A" w14:textId="412EE9C3" w:rsidR="00382729" w:rsidRPr="00382729" w:rsidRDefault="00382729" w:rsidP="00382729">
                      <w:pPr>
                        <w:jc w:val="center"/>
                        <w:rPr>
                          <w:rFonts w:asciiTheme="minorHAnsi" w:hAnsiTheme="minorHAnsi"/>
                          <w:b/>
                          <w:sz w:val="144"/>
                          <w:szCs w:val="144"/>
                        </w:rPr>
                      </w:pPr>
                      <w:r w:rsidRPr="00382729">
                        <w:rPr>
                          <w:rFonts w:asciiTheme="minorHAnsi" w:hAnsiTheme="minorHAnsi"/>
                          <w:b/>
                          <w:sz w:val="144"/>
                          <w:szCs w:val="144"/>
                        </w:rPr>
                        <w:t>2017</w:t>
                      </w:r>
                    </w:p>
                  </w:txbxContent>
                </v:textbox>
                <w10:wrap type="square"/>
              </v:shape>
            </w:pict>
          </mc:Fallback>
        </mc:AlternateContent>
      </w:r>
    </w:p>
    <w:p w14:paraId="6DD38156" w14:textId="5C49977A" w:rsidR="00422875" w:rsidRPr="00F73662" w:rsidRDefault="00422875" w:rsidP="00B05147">
      <w:pPr>
        <w:pStyle w:val="NormalWeb"/>
        <w:spacing w:before="0" w:beforeAutospacing="0" w:after="0" w:afterAutospacing="0"/>
        <w:jc w:val="center"/>
        <w:rPr>
          <w:b/>
          <w:color w:val="C00000"/>
          <w:sz w:val="16"/>
          <w:szCs w:val="16"/>
        </w:rPr>
      </w:pPr>
    </w:p>
    <w:p w14:paraId="6615BA3A" w14:textId="6F06C7D2" w:rsidR="00D327A6" w:rsidRDefault="00382729" w:rsidP="00B05147">
      <w:pPr>
        <w:pStyle w:val="NormalWeb"/>
        <w:spacing w:before="0" w:beforeAutospacing="0" w:after="0" w:afterAutospacing="0"/>
        <w:jc w:val="center"/>
        <w:rPr>
          <w:b/>
          <w:color w:val="C00000"/>
          <w:sz w:val="16"/>
          <w:szCs w:val="16"/>
        </w:rPr>
      </w:pPr>
      <w:r>
        <w:rPr>
          <w:b/>
          <w:noProof/>
          <w:color w:val="000000"/>
          <w:sz w:val="16"/>
          <w:szCs w:val="16"/>
        </w:rPr>
        <mc:AlternateContent>
          <mc:Choice Requires="wps">
            <w:drawing>
              <wp:anchor distT="0" distB="0" distL="114300" distR="114300" simplePos="0" relativeHeight="251660288" behindDoc="0" locked="0" layoutInCell="1" allowOverlap="1" wp14:anchorId="6E7F80AD" wp14:editId="4F884622">
                <wp:simplePos x="0" y="0"/>
                <wp:positionH relativeFrom="column">
                  <wp:posOffset>340613</wp:posOffset>
                </wp:positionH>
                <wp:positionV relativeFrom="paragraph">
                  <wp:posOffset>100965</wp:posOffset>
                </wp:positionV>
                <wp:extent cx="2441321" cy="364871"/>
                <wp:effectExtent l="0" t="0" r="0" b="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1321" cy="364871"/>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30215D6" w14:textId="4BCD1CA2" w:rsidR="00985737" w:rsidRPr="00F22906" w:rsidRDefault="00C67C2F" w:rsidP="00EA3077">
                            <w:pPr>
                              <w:jc w:val="center"/>
                              <w:rPr>
                                <w:rFonts w:ascii="Arial" w:hAnsi="Arial" w:cs="Arial"/>
                                <w:b/>
                              </w:rPr>
                            </w:pPr>
                            <w:r>
                              <w:rPr>
                                <w:rFonts w:ascii="Arial" w:hAnsi="Arial" w:cs="Arial"/>
                                <w:b/>
                              </w:rPr>
                              <w:t>Established</w:t>
                            </w:r>
                            <w:r w:rsidR="00BD30EE">
                              <w:rPr>
                                <w:rFonts w:ascii="Arial" w:hAnsi="Arial" w:cs="Arial"/>
                                <w:b/>
                              </w:rPr>
                              <w:t xml:space="preserve"> 2009</w:t>
                            </w:r>
                          </w:p>
                          <w:p w14:paraId="4D3B9485" w14:textId="77777777" w:rsidR="00985737" w:rsidRDefault="0098573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7F80AD" id="_x0000_s1028" type="#_x0000_t202" style="position:absolute;left:0;text-align:left;margin-left:26.8pt;margin-top:7.95pt;width:192.25pt;height:2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" filled="f" stroked="f">
                <v:textbox>
                  <w:txbxContent>
                    <w:p w14:paraId="730215D6" w14:textId="4BCD1CA2" w:rsidR="00985737" w:rsidRPr="00F22906" w:rsidRDefault="00C67C2F" w:rsidP="00EA3077">
                      <w:pPr>
                        <w:jc w:val="center"/>
                        <w:rPr>
                          <w:rFonts w:ascii="Arial" w:hAnsi="Arial" w:cs="Arial"/>
                          <w:b/>
                        </w:rPr>
                      </w:pPr>
                      <w:r>
                        <w:rPr>
                          <w:rFonts w:ascii="Arial" w:hAnsi="Arial" w:cs="Arial"/>
                          <w:b/>
                        </w:rPr>
                        <w:t>Established</w:t>
                      </w:r>
                      <w:r w:rsidR="00BD30EE">
                        <w:rPr>
                          <w:rFonts w:ascii="Arial" w:hAnsi="Arial" w:cs="Arial"/>
                          <w:b/>
                        </w:rPr>
                        <w:t xml:space="preserve"> 2009</w:t>
                      </w:r>
                    </w:p>
                    <w:p w14:paraId="4D3B9485" w14:textId="77777777" w:rsidR="00985737" w:rsidRDefault="00985737"/>
                  </w:txbxContent>
                </v:textbox>
              </v:shape>
            </w:pict>
          </mc:Fallback>
        </mc:AlternateContent>
      </w:r>
    </w:p>
    <w:p w14:paraId="6A961D5B" w14:textId="3A97EF68" w:rsidR="00422875" w:rsidRDefault="00422875" w:rsidP="00976C03">
      <w:pPr>
        <w:pStyle w:val="NormalWeb"/>
        <w:spacing w:before="0" w:beforeAutospacing="0" w:after="0" w:afterAutospacing="0"/>
        <w:rPr>
          <w:b/>
          <w:color w:val="C00000"/>
          <w:sz w:val="16"/>
          <w:szCs w:val="16"/>
        </w:rPr>
      </w:pPr>
    </w:p>
    <w:p w14:paraId="1BF1278B" w14:textId="5EB180BB" w:rsidR="00422875" w:rsidRDefault="00422875" w:rsidP="00B05147">
      <w:pPr>
        <w:pStyle w:val="NormalWeb"/>
        <w:spacing w:before="0" w:beforeAutospacing="0" w:after="0" w:afterAutospacing="0"/>
        <w:jc w:val="center"/>
        <w:rPr>
          <w:b/>
          <w:color w:val="C00000"/>
          <w:sz w:val="16"/>
          <w:szCs w:val="16"/>
        </w:rPr>
      </w:pPr>
    </w:p>
    <w:p w14:paraId="0D86C02A" w14:textId="582087EE" w:rsidR="00422875" w:rsidRDefault="00422875" w:rsidP="00B05147">
      <w:pPr>
        <w:pStyle w:val="NormalWeb"/>
        <w:spacing w:before="0" w:beforeAutospacing="0" w:after="0" w:afterAutospacing="0"/>
        <w:jc w:val="center"/>
        <w:rPr>
          <w:b/>
          <w:color w:val="C00000"/>
          <w:sz w:val="16"/>
          <w:szCs w:val="16"/>
        </w:rPr>
      </w:pPr>
      <w:bookmarkStart w:id="0" w:name="_GoBack"/>
      <w:bookmarkEnd w:id="0"/>
    </w:p>
    <w:p w14:paraId="2FAFCC5F" w14:textId="16D05948" w:rsidR="00273C81" w:rsidRPr="00273C81" w:rsidRDefault="00382729" w:rsidP="00382729">
      <w:pPr>
        <w:pStyle w:val="NormalWeb"/>
        <w:spacing w:before="0" w:beforeAutospacing="0" w:after="0" w:afterAutospacing="0"/>
        <w:rPr>
          <w:b/>
          <w:color w:val="000000"/>
          <w:sz w:val="28"/>
          <w:szCs w:val="28"/>
        </w:rPr>
      </w:pPr>
      <w:r>
        <w:rPr>
          <w:b/>
          <w:color w:val="C00000"/>
          <w:sz w:val="16"/>
          <w:szCs w:val="16"/>
        </w:rPr>
        <w:lastRenderedPageBreak/>
        <w:t xml:space="preserve">                    </w:t>
      </w:r>
      <w:r w:rsidR="00273C81" w:rsidRPr="00273C81">
        <w:rPr>
          <w:b/>
          <w:color w:val="000000"/>
          <w:sz w:val="28"/>
          <w:szCs w:val="28"/>
        </w:rPr>
        <w:t>ABOUT US</w:t>
      </w:r>
    </w:p>
    <w:p w14:paraId="657433E9" w14:textId="77777777" w:rsidR="00273C81" w:rsidRDefault="00273C81" w:rsidP="001C4259">
      <w:pPr>
        <w:pStyle w:val="NormalWeb"/>
        <w:spacing w:before="0" w:beforeAutospacing="0" w:after="0" w:afterAutospacing="0"/>
        <w:jc w:val="both"/>
        <w:rPr>
          <w:b/>
          <w:color w:val="000000"/>
          <w:sz w:val="16"/>
          <w:szCs w:val="16"/>
        </w:rPr>
      </w:pPr>
    </w:p>
    <w:p w14:paraId="610C0E6A" w14:textId="00E8B924" w:rsidR="00422875" w:rsidRDefault="00B565B6" w:rsidP="00C736C0">
      <w:pPr>
        <w:pStyle w:val="NormalWeb"/>
        <w:spacing w:before="0" w:beforeAutospacing="0" w:after="0" w:afterAutospacing="0"/>
        <w:jc w:val="both"/>
        <w:rPr>
          <w:b/>
          <w:color w:val="000000"/>
          <w:sz w:val="16"/>
          <w:szCs w:val="16"/>
        </w:rPr>
      </w:pPr>
      <w:r>
        <w:rPr>
          <w:b/>
          <w:color w:val="000000"/>
          <w:sz w:val="16"/>
          <w:szCs w:val="16"/>
        </w:rPr>
        <w:t>The Central</w:t>
      </w:r>
      <w:r w:rsidR="00535EB4">
        <w:rPr>
          <w:b/>
          <w:color w:val="000000"/>
          <w:sz w:val="16"/>
          <w:szCs w:val="16"/>
        </w:rPr>
        <w:t xml:space="preserve"> Texas STARZZ</w:t>
      </w:r>
      <w:r>
        <w:rPr>
          <w:b/>
          <w:color w:val="000000"/>
          <w:sz w:val="16"/>
          <w:szCs w:val="16"/>
        </w:rPr>
        <w:t xml:space="preserve"> </w:t>
      </w:r>
      <w:r w:rsidR="00E172AC" w:rsidRPr="00F73662">
        <w:rPr>
          <w:b/>
          <w:color w:val="000000"/>
          <w:sz w:val="16"/>
          <w:szCs w:val="16"/>
        </w:rPr>
        <w:t xml:space="preserve">is </w:t>
      </w:r>
      <w:r w:rsidR="00E172AC" w:rsidRPr="00F73662">
        <w:rPr>
          <w:b/>
          <w:bCs/>
          <w:color w:val="000000"/>
          <w:sz w:val="16"/>
          <w:szCs w:val="16"/>
        </w:rPr>
        <w:t xml:space="preserve">a non-profit 501(C)3 youth services program, </w:t>
      </w:r>
      <w:r w:rsidR="00704E5F">
        <w:rPr>
          <w:b/>
          <w:bCs/>
          <w:color w:val="000000"/>
          <w:sz w:val="16"/>
          <w:szCs w:val="16"/>
        </w:rPr>
        <w:t>an affiliate</w:t>
      </w:r>
      <w:r w:rsidR="00E172AC" w:rsidRPr="00142B22">
        <w:rPr>
          <w:b/>
          <w:bCs/>
          <w:color w:val="000000"/>
          <w:sz w:val="16"/>
          <w:szCs w:val="16"/>
        </w:rPr>
        <w:t xml:space="preserve"> </w:t>
      </w:r>
      <w:r w:rsidR="006250BB">
        <w:rPr>
          <w:b/>
          <w:bCs/>
          <w:color w:val="000000"/>
          <w:sz w:val="16"/>
          <w:szCs w:val="16"/>
        </w:rPr>
        <w:t xml:space="preserve">of </w:t>
      </w:r>
      <w:r w:rsidR="00E172AC" w:rsidRPr="00142B22">
        <w:rPr>
          <w:b/>
          <w:bCs/>
          <w:color w:val="000000"/>
          <w:sz w:val="16"/>
          <w:szCs w:val="16"/>
        </w:rPr>
        <w:t xml:space="preserve">the Amateur Athletic Union (AAU).  </w:t>
      </w:r>
      <w:r w:rsidR="004E12FD">
        <w:rPr>
          <w:b/>
          <w:bCs/>
          <w:color w:val="000000"/>
          <w:sz w:val="16"/>
          <w:szCs w:val="16"/>
        </w:rPr>
        <w:t xml:space="preserve">In 2009, </w:t>
      </w:r>
      <w:r w:rsidR="004E12FD">
        <w:rPr>
          <w:b/>
          <w:color w:val="000000"/>
          <w:sz w:val="16"/>
          <w:szCs w:val="16"/>
        </w:rPr>
        <w:t xml:space="preserve">discovering a vital need for additional youth basketball opportunities in the local community, </w:t>
      </w:r>
      <w:r w:rsidR="00C736C0">
        <w:rPr>
          <w:b/>
          <w:bCs/>
          <w:color w:val="000000"/>
          <w:sz w:val="16"/>
          <w:szCs w:val="16"/>
        </w:rPr>
        <w:t>Charles and Dorothy Lyons started t</w:t>
      </w:r>
      <w:r w:rsidR="00141C50">
        <w:rPr>
          <w:b/>
          <w:bCs/>
          <w:color w:val="000000"/>
          <w:sz w:val="16"/>
          <w:szCs w:val="16"/>
        </w:rPr>
        <w:t xml:space="preserve">he </w:t>
      </w:r>
      <w:r>
        <w:rPr>
          <w:b/>
          <w:bCs/>
          <w:color w:val="000000"/>
          <w:sz w:val="16"/>
          <w:szCs w:val="16"/>
        </w:rPr>
        <w:t>Central Texas STARZZ</w:t>
      </w:r>
      <w:r w:rsidR="004E12FD">
        <w:rPr>
          <w:b/>
          <w:bCs/>
          <w:color w:val="000000"/>
          <w:sz w:val="16"/>
          <w:szCs w:val="16"/>
        </w:rPr>
        <w:t>.</w:t>
      </w:r>
      <w:r>
        <w:rPr>
          <w:b/>
          <w:bCs/>
          <w:color w:val="000000"/>
          <w:sz w:val="16"/>
          <w:szCs w:val="16"/>
        </w:rPr>
        <w:t xml:space="preserve"> </w:t>
      </w:r>
      <w:r w:rsidR="00535EB4">
        <w:rPr>
          <w:b/>
          <w:color w:val="000000"/>
          <w:sz w:val="16"/>
          <w:szCs w:val="16"/>
        </w:rPr>
        <w:t xml:space="preserve">Since our beginning, </w:t>
      </w:r>
      <w:r w:rsidR="00C736C0">
        <w:rPr>
          <w:b/>
          <w:color w:val="000000"/>
          <w:sz w:val="16"/>
          <w:szCs w:val="16"/>
        </w:rPr>
        <w:t xml:space="preserve">many </w:t>
      </w:r>
      <w:r w:rsidR="00535EB4">
        <w:rPr>
          <w:b/>
          <w:color w:val="000000"/>
          <w:sz w:val="16"/>
          <w:szCs w:val="16"/>
        </w:rPr>
        <w:t>outstanding young</w:t>
      </w:r>
      <w:r w:rsidR="00C736C0">
        <w:rPr>
          <w:b/>
          <w:color w:val="000000"/>
          <w:sz w:val="16"/>
          <w:szCs w:val="16"/>
        </w:rPr>
        <w:t xml:space="preserve"> </w:t>
      </w:r>
      <w:r w:rsidR="004E12FD">
        <w:rPr>
          <w:b/>
          <w:color w:val="000000"/>
          <w:sz w:val="16"/>
          <w:szCs w:val="16"/>
        </w:rPr>
        <w:t>adults</w:t>
      </w:r>
      <w:r w:rsidR="00C736C0">
        <w:rPr>
          <w:b/>
          <w:color w:val="000000"/>
          <w:sz w:val="16"/>
          <w:szCs w:val="16"/>
        </w:rPr>
        <w:t xml:space="preserve"> have </w:t>
      </w:r>
      <w:r w:rsidR="004E12FD">
        <w:rPr>
          <w:b/>
          <w:color w:val="000000"/>
          <w:sz w:val="16"/>
          <w:szCs w:val="16"/>
        </w:rPr>
        <w:t>worn the Red and Black</w:t>
      </w:r>
      <w:r w:rsidR="00C736C0">
        <w:rPr>
          <w:b/>
          <w:color w:val="000000"/>
          <w:sz w:val="16"/>
          <w:szCs w:val="16"/>
        </w:rPr>
        <w:t xml:space="preserve"> of the </w:t>
      </w:r>
      <w:r w:rsidR="004E12FD">
        <w:rPr>
          <w:b/>
          <w:color w:val="000000"/>
          <w:sz w:val="16"/>
          <w:szCs w:val="16"/>
        </w:rPr>
        <w:t>Central Texas STARZZ</w:t>
      </w:r>
      <w:r w:rsidR="005A4149">
        <w:rPr>
          <w:b/>
          <w:color w:val="000000"/>
          <w:sz w:val="16"/>
          <w:szCs w:val="16"/>
        </w:rPr>
        <w:t>.  Join us as we start a new year!</w:t>
      </w:r>
    </w:p>
    <w:p w14:paraId="4A43C43C" w14:textId="2D7DD2B2" w:rsidR="004E12FD" w:rsidRDefault="004E12FD" w:rsidP="00C736C0">
      <w:pPr>
        <w:pStyle w:val="NormalWeb"/>
        <w:spacing w:before="0" w:beforeAutospacing="0" w:after="0" w:afterAutospacing="0"/>
        <w:jc w:val="both"/>
        <w:rPr>
          <w:b/>
          <w:color w:val="000000"/>
          <w:sz w:val="16"/>
          <w:szCs w:val="16"/>
        </w:rPr>
      </w:pPr>
    </w:p>
    <w:p w14:paraId="36966664" w14:textId="4F08BE12" w:rsidR="00A530D6" w:rsidRDefault="005A4149" w:rsidP="005A4149">
      <w:pPr>
        <w:pStyle w:val="Heading1"/>
        <w:spacing w:before="0" w:after="0"/>
        <w:jc w:val="center"/>
        <w:rPr>
          <w:rFonts w:ascii="Arial" w:hAnsi="Arial" w:cs="Arial"/>
          <w:color w:val="000000" w:themeColor="text1"/>
          <w:sz w:val="28"/>
          <w:szCs w:val="28"/>
        </w:rPr>
      </w:pPr>
      <w:r w:rsidRPr="0048544C">
        <w:rPr>
          <w:noProof/>
        </w:rPr>
        <w:drawing>
          <wp:anchor distT="0" distB="0" distL="114300" distR="114300" simplePos="0" relativeHeight="251663360" behindDoc="0" locked="0" layoutInCell="1" allowOverlap="1" wp14:anchorId="7799F4DE" wp14:editId="680D8472">
            <wp:simplePos x="0" y="0"/>
            <wp:positionH relativeFrom="page">
              <wp:posOffset>1004423</wp:posOffset>
            </wp:positionH>
            <wp:positionV relativeFrom="page">
              <wp:posOffset>2052125</wp:posOffset>
            </wp:positionV>
            <wp:extent cx="1794020" cy="1815011"/>
            <wp:effectExtent l="50800" t="50800" r="136525" b="115570"/>
            <wp:wrapTight wrapText="bothSides">
              <wp:wrapPolygon edited="0">
                <wp:start x="-612" y="-605"/>
                <wp:lineTo x="-612" y="22673"/>
                <wp:lineTo x="22938" y="22673"/>
                <wp:lineTo x="22938" y="-605"/>
                <wp:lineTo x="-612" y="-605"/>
              </wp:wrapPolygon>
            </wp:wrapTight>
            <wp:docPr id="16389"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89" name="Picture 17"/>
                    <pic:cNvPicPr>
                      <a:picLocks noChangeAspect="1" noChangeArrowheads="1"/>
                    </pic:cNvPicPr>
                  </pic:nvPicPr>
                  <pic:blipFill rotWithShape="1">
                    <a:blip r:embed="rId8">
                      <a:extLst>
                        <a:ext uri="{28A0092B-C50C-407E-A947-70E740481C1C}">
                          <a14:useLocalDpi xmlns:a14="http://schemas.microsoft.com/office/drawing/2010/main" val="0"/>
                        </a:ext>
                      </a:extLst>
                    </a:blip>
                    <a:srcRect b="25257"/>
                    <a:stretch/>
                  </pic:blipFill>
                  <pic:spPr bwMode="auto">
                    <a:xfrm>
                      <a:off x="0" y="0"/>
                      <a:ext cx="1794020" cy="1815011"/>
                    </a:xfrm>
                    <a:prstGeom prst="rect">
                      <a:avLst/>
                    </a:prstGeom>
                    <a:ln w="3175" cap="sq" cmpd="sng" algn="ctr">
                      <a:solidFill>
                        <a:srgbClr val="000000"/>
                      </a:solidFill>
                      <a:prstDash val="solid"/>
                      <a:miter lim="800000"/>
                      <a:headEnd type="none" w="med" len="med"/>
                      <a:tailEnd type="none" w="med" len="med"/>
                    </a:ln>
                    <a:effectLst>
                      <a:outerShdw blurRad="50800" dist="38100" dir="2700000" algn="tl" rotWithShape="0">
                        <a:srgbClr val="000000">
                          <a:alpha val="43000"/>
                        </a:srgbClr>
                      </a:outerShdw>
                    </a:effectLst>
                    <a:extLs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2E2EA16" w14:textId="0437515C" w:rsidR="00A530D6" w:rsidRDefault="00A530D6" w:rsidP="00976C03">
      <w:pPr>
        <w:pStyle w:val="Heading1"/>
        <w:spacing w:before="0" w:after="0"/>
        <w:jc w:val="center"/>
        <w:rPr>
          <w:rFonts w:ascii="Arial" w:hAnsi="Arial" w:cs="Arial"/>
          <w:color w:val="000000" w:themeColor="text1"/>
          <w:sz w:val="28"/>
          <w:szCs w:val="28"/>
        </w:rPr>
      </w:pPr>
    </w:p>
    <w:p w14:paraId="163B2D14" w14:textId="4AA91B37" w:rsidR="00A530D6" w:rsidRDefault="00A530D6" w:rsidP="00976C03">
      <w:pPr>
        <w:pStyle w:val="Heading1"/>
        <w:spacing w:before="0" w:after="0"/>
        <w:jc w:val="center"/>
        <w:rPr>
          <w:rFonts w:ascii="Arial" w:hAnsi="Arial" w:cs="Arial"/>
          <w:color w:val="000000" w:themeColor="text1"/>
          <w:sz w:val="28"/>
          <w:szCs w:val="28"/>
        </w:rPr>
      </w:pPr>
    </w:p>
    <w:p w14:paraId="773D1EFF" w14:textId="77777777" w:rsidR="00A530D6" w:rsidRDefault="00A530D6" w:rsidP="00976C03">
      <w:pPr>
        <w:pStyle w:val="Heading1"/>
        <w:spacing w:before="0" w:after="0"/>
        <w:jc w:val="center"/>
        <w:rPr>
          <w:rFonts w:ascii="Arial" w:hAnsi="Arial" w:cs="Arial"/>
          <w:color w:val="000000" w:themeColor="text1"/>
          <w:sz w:val="28"/>
          <w:szCs w:val="28"/>
        </w:rPr>
      </w:pPr>
    </w:p>
    <w:p w14:paraId="7EDB0874" w14:textId="77777777" w:rsidR="00A530D6" w:rsidRDefault="00A530D6" w:rsidP="00976C03">
      <w:pPr>
        <w:pStyle w:val="Heading1"/>
        <w:spacing w:before="0" w:after="0"/>
        <w:jc w:val="center"/>
        <w:rPr>
          <w:rFonts w:ascii="Arial" w:hAnsi="Arial" w:cs="Arial"/>
          <w:color w:val="000000" w:themeColor="text1"/>
          <w:sz w:val="28"/>
          <w:szCs w:val="28"/>
        </w:rPr>
      </w:pPr>
    </w:p>
    <w:p w14:paraId="33E05908" w14:textId="77777777" w:rsidR="00A530D6" w:rsidRDefault="00A530D6" w:rsidP="00976C03">
      <w:pPr>
        <w:pStyle w:val="Heading1"/>
        <w:spacing w:before="0" w:after="0"/>
        <w:jc w:val="center"/>
        <w:rPr>
          <w:rFonts w:ascii="Arial" w:hAnsi="Arial" w:cs="Arial"/>
          <w:color w:val="000000" w:themeColor="text1"/>
          <w:sz w:val="28"/>
          <w:szCs w:val="28"/>
        </w:rPr>
      </w:pPr>
    </w:p>
    <w:p w14:paraId="40C44A5E" w14:textId="77777777" w:rsidR="00A530D6" w:rsidRDefault="00A530D6" w:rsidP="00976C03">
      <w:pPr>
        <w:pStyle w:val="Heading1"/>
        <w:spacing w:before="0" w:after="0"/>
        <w:jc w:val="center"/>
        <w:rPr>
          <w:rFonts w:ascii="Arial" w:hAnsi="Arial" w:cs="Arial"/>
          <w:color w:val="000000" w:themeColor="text1"/>
          <w:sz w:val="28"/>
          <w:szCs w:val="28"/>
        </w:rPr>
      </w:pPr>
    </w:p>
    <w:p w14:paraId="47C8BDC2" w14:textId="06E92A00" w:rsidR="001C4259" w:rsidRPr="00976C03" w:rsidRDefault="00B05147" w:rsidP="00976C03">
      <w:pPr>
        <w:pStyle w:val="Heading1"/>
        <w:spacing w:before="0" w:after="0"/>
        <w:jc w:val="center"/>
      </w:pPr>
      <w:r w:rsidRPr="00B565B6">
        <w:rPr>
          <w:rFonts w:ascii="Arial" w:hAnsi="Arial" w:cs="Arial"/>
          <w:color w:val="000000" w:themeColor="text1"/>
          <w:sz w:val="28"/>
          <w:szCs w:val="28"/>
        </w:rPr>
        <w:t>OUR MISSION</w:t>
      </w:r>
    </w:p>
    <w:p w14:paraId="7B248594" w14:textId="77777777" w:rsidR="001C4259" w:rsidRPr="00142B22" w:rsidRDefault="001C4259" w:rsidP="001C4259">
      <w:pPr>
        <w:jc w:val="both"/>
        <w:rPr>
          <w:rFonts w:ascii="Arial" w:hAnsi="Arial" w:cs="Arial"/>
          <w:b/>
          <w:sz w:val="16"/>
          <w:szCs w:val="16"/>
        </w:rPr>
      </w:pPr>
    </w:p>
    <w:p w14:paraId="43257142" w14:textId="162426CE" w:rsidR="001C4259" w:rsidRPr="00142B22" w:rsidRDefault="006B6D55" w:rsidP="001C4259">
      <w:pPr>
        <w:jc w:val="both"/>
        <w:rPr>
          <w:rFonts w:ascii="Arial" w:hAnsi="Arial" w:cs="Arial"/>
          <w:b/>
          <w:color w:val="000000"/>
          <w:sz w:val="16"/>
          <w:szCs w:val="16"/>
        </w:rPr>
      </w:pPr>
      <w:r>
        <w:rPr>
          <w:rFonts w:ascii="Arial" w:hAnsi="Arial" w:cs="Arial"/>
          <w:b/>
          <w:bCs/>
          <w:color w:val="000000"/>
          <w:sz w:val="16"/>
          <w:szCs w:val="16"/>
        </w:rPr>
        <w:t>The</w:t>
      </w:r>
      <w:r w:rsidR="001C4259" w:rsidRPr="00142B22">
        <w:rPr>
          <w:rFonts w:ascii="Arial" w:hAnsi="Arial" w:cs="Arial"/>
          <w:b/>
          <w:bCs/>
          <w:color w:val="000000"/>
          <w:sz w:val="16"/>
          <w:szCs w:val="16"/>
        </w:rPr>
        <w:t xml:space="preserve"> </w:t>
      </w:r>
      <w:r w:rsidR="00422875">
        <w:rPr>
          <w:rFonts w:ascii="Arial" w:hAnsi="Arial" w:cs="Arial"/>
          <w:b/>
          <w:bCs/>
          <w:color w:val="000000"/>
          <w:sz w:val="16"/>
          <w:szCs w:val="16"/>
        </w:rPr>
        <w:t>mission</w:t>
      </w:r>
      <w:r>
        <w:rPr>
          <w:rFonts w:ascii="Arial" w:hAnsi="Arial" w:cs="Arial"/>
          <w:b/>
          <w:bCs/>
          <w:color w:val="000000"/>
          <w:sz w:val="16"/>
          <w:szCs w:val="16"/>
        </w:rPr>
        <w:t xml:space="preserve"> of the Central Texas STARZZ </w:t>
      </w:r>
      <w:r w:rsidR="001C4259" w:rsidRPr="00142B22">
        <w:rPr>
          <w:rFonts w:ascii="Arial" w:hAnsi="Arial" w:cs="Arial"/>
          <w:b/>
          <w:bCs/>
          <w:color w:val="000000"/>
          <w:sz w:val="16"/>
          <w:szCs w:val="16"/>
        </w:rPr>
        <w:t xml:space="preserve">is to provide an opportunity for our young people to develop and improve their basketball skills, as well as their personal development.  Through basketball, </w:t>
      </w:r>
      <w:r w:rsidR="006250BB">
        <w:rPr>
          <w:rFonts w:ascii="Arial" w:hAnsi="Arial" w:cs="Arial"/>
          <w:b/>
          <w:bCs/>
          <w:color w:val="000000"/>
          <w:sz w:val="16"/>
          <w:szCs w:val="16"/>
        </w:rPr>
        <w:t>we hope to</w:t>
      </w:r>
      <w:r w:rsidR="001C4259" w:rsidRPr="00142B22">
        <w:rPr>
          <w:rFonts w:ascii="Arial" w:hAnsi="Arial" w:cs="Arial"/>
          <w:b/>
          <w:bCs/>
          <w:color w:val="000000"/>
          <w:sz w:val="16"/>
          <w:szCs w:val="16"/>
        </w:rPr>
        <w:t xml:space="preserve"> </w:t>
      </w:r>
      <w:r w:rsidR="00141C50">
        <w:rPr>
          <w:rFonts w:ascii="Arial" w:hAnsi="Arial" w:cs="Arial"/>
          <w:b/>
          <w:bCs/>
          <w:color w:val="000000"/>
          <w:sz w:val="16"/>
          <w:szCs w:val="16"/>
        </w:rPr>
        <w:t xml:space="preserve">teach </w:t>
      </w:r>
      <w:r w:rsidR="001C4259" w:rsidRPr="00142B22">
        <w:rPr>
          <w:rFonts w:ascii="Arial" w:hAnsi="Arial" w:cs="Arial"/>
          <w:b/>
          <w:bCs/>
          <w:color w:val="000000"/>
          <w:sz w:val="16"/>
          <w:szCs w:val="16"/>
        </w:rPr>
        <w:t xml:space="preserve">valuable </w:t>
      </w:r>
      <w:r w:rsidR="00141C50">
        <w:rPr>
          <w:rFonts w:ascii="Arial" w:hAnsi="Arial" w:cs="Arial"/>
          <w:b/>
          <w:bCs/>
          <w:color w:val="000000"/>
          <w:sz w:val="16"/>
          <w:szCs w:val="16"/>
        </w:rPr>
        <w:t xml:space="preserve">life </w:t>
      </w:r>
      <w:r w:rsidR="001C4259" w:rsidRPr="00142B22">
        <w:rPr>
          <w:rFonts w:ascii="Arial" w:hAnsi="Arial" w:cs="Arial"/>
          <w:b/>
          <w:bCs/>
          <w:color w:val="000000"/>
          <w:sz w:val="16"/>
          <w:szCs w:val="16"/>
        </w:rPr>
        <w:t>lessons about teamwork, discipline, respect, hard through participation in</w:t>
      </w:r>
      <w:r w:rsidR="00535EB4">
        <w:rPr>
          <w:rFonts w:ascii="Arial" w:hAnsi="Arial" w:cs="Arial"/>
          <w:b/>
          <w:bCs/>
          <w:color w:val="000000"/>
          <w:sz w:val="16"/>
          <w:szCs w:val="16"/>
        </w:rPr>
        <w:t xml:space="preserve"> a very competitive sport</w:t>
      </w:r>
      <w:r w:rsidR="001C4259" w:rsidRPr="00142B22">
        <w:rPr>
          <w:rFonts w:ascii="Arial" w:hAnsi="Arial" w:cs="Arial"/>
          <w:b/>
          <w:bCs/>
          <w:color w:val="000000"/>
          <w:sz w:val="16"/>
          <w:szCs w:val="16"/>
        </w:rPr>
        <w:t>.</w:t>
      </w:r>
      <w:r w:rsidR="001C4259" w:rsidRPr="00142B22">
        <w:rPr>
          <w:rFonts w:ascii="Arial" w:hAnsi="Arial" w:cs="Arial"/>
          <w:b/>
          <w:color w:val="000000"/>
          <w:sz w:val="16"/>
          <w:szCs w:val="16"/>
        </w:rPr>
        <w:t xml:space="preserve"> </w:t>
      </w:r>
    </w:p>
    <w:p w14:paraId="0E76B970" w14:textId="77777777" w:rsidR="001C4259" w:rsidRPr="00142B22" w:rsidRDefault="001C4259" w:rsidP="001C4259">
      <w:pPr>
        <w:jc w:val="both"/>
        <w:rPr>
          <w:rFonts w:ascii="Arial" w:hAnsi="Arial" w:cs="Arial"/>
          <w:b/>
          <w:color w:val="000000"/>
          <w:sz w:val="16"/>
          <w:szCs w:val="16"/>
        </w:rPr>
      </w:pPr>
    </w:p>
    <w:p w14:paraId="660CCAB7" w14:textId="77777777" w:rsidR="008D1FA3" w:rsidRPr="00B565B6" w:rsidRDefault="00B05147" w:rsidP="00B565B6">
      <w:pPr>
        <w:pStyle w:val="Heading1"/>
        <w:spacing w:before="0" w:after="0"/>
        <w:jc w:val="center"/>
        <w:rPr>
          <w:rFonts w:ascii="Arial" w:hAnsi="Arial" w:cs="Arial"/>
          <w:color w:val="000000" w:themeColor="text1"/>
          <w:sz w:val="28"/>
          <w:szCs w:val="28"/>
        </w:rPr>
      </w:pPr>
      <w:r w:rsidRPr="00B565B6">
        <w:rPr>
          <w:rFonts w:ascii="Arial" w:hAnsi="Arial" w:cs="Arial"/>
          <w:color w:val="000000" w:themeColor="text1"/>
          <w:sz w:val="28"/>
          <w:szCs w:val="28"/>
        </w:rPr>
        <w:t>OUR GOALS</w:t>
      </w:r>
    </w:p>
    <w:p w14:paraId="3C23530F" w14:textId="77777777" w:rsidR="00A530D6" w:rsidRPr="00A530D6" w:rsidRDefault="00A530D6" w:rsidP="00A530D6">
      <w:pPr>
        <w:ind w:right="72"/>
        <w:jc w:val="center"/>
        <w:rPr>
          <w:rFonts w:ascii="Arial" w:hAnsi="Arial" w:cs="Arial"/>
          <w:b/>
          <w:color w:val="000000" w:themeColor="text1"/>
          <w:sz w:val="16"/>
          <w:szCs w:val="16"/>
        </w:rPr>
      </w:pPr>
    </w:p>
    <w:p w14:paraId="61F6F201" w14:textId="63462CDD" w:rsidR="00731886" w:rsidRPr="00731886" w:rsidRDefault="00DC3D94" w:rsidP="00B7650B">
      <w:pPr>
        <w:pStyle w:val="NormalWeb"/>
        <w:tabs>
          <w:tab w:val="num" w:pos="1080"/>
        </w:tabs>
        <w:spacing w:before="0" w:beforeAutospacing="0" w:after="0" w:afterAutospacing="0"/>
        <w:jc w:val="both"/>
        <w:rPr>
          <w:b/>
          <w:color w:val="000000"/>
          <w:sz w:val="16"/>
          <w:szCs w:val="16"/>
        </w:rPr>
      </w:pPr>
      <w:r>
        <w:rPr>
          <w:b/>
          <w:bCs/>
          <w:color w:val="000000"/>
          <w:sz w:val="16"/>
          <w:szCs w:val="16"/>
        </w:rPr>
        <w:t xml:space="preserve">a. </w:t>
      </w:r>
      <w:r w:rsidR="00B7650B">
        <w:rPr>
          <w:b/>
          <w:bCs/>
          <w:color w:val="000000"/>
          <w:sz w:val="16"/>
          <w:szCs w:val="16"/>
        </w:rPr>
        <w:t xml:space="preserve"> </w:t>
      </w:r>
      <w:r w:rsidR="00731886" w:rsidRPr="00A530D6">
        <w:rPr>
          <w:b/>
          <w:bCs/>
          <w:color w:val="000000"/>
          <w:sz w:val="16"/>
          <w:szCs w:val="16"/>
        </w:rPr>
        <w:t>To become one of the premier basketball programs within Central Texas.</w:t>
      </w:r>
    </w:p>
    <w:p w14:paraId="2370AA09" w14:textId="098D7DA4" w:rsidR="00A530D6" w:rsidRPr="00731886" w:rsidRDefault="00DC3D94" w:rsidP="00B7650B">
      <w:pPr>
        <w:pStyle w:val="NormalWeb"/>
        <w:spacing w:before="0" w:beforeAutospacing="0" w:after="0" w:afterAutospacing="0"/>
        <w:jc w:val="both"/>
        <w:rPr>
          <w:b/>
          <w:color w:val="000000"/>
          <w:sz w:val="16"/>
          <w:szCs w:val="16"/>
        </w:rPr>
      </w:pPr>
      <w:r>
        <w:rPr>
          <w:b/>
          <w:bCs/>
          <w:color w:val="000000"/>
          <w:sz w:val="16"/>
          <w:szCs w:val="16"/>
        </w:rPr>
        <w:t xml:space="preserve">b.   </w:t>
      </w:r>
      <w:r w:rsidR="00A530D6" w:rsidRPr="00731886">
        <w:rPr>
          <w:b/>
          <w:bCs/>
          <w:color w:val="000000"/>
          <w:sz w:val="16"/>
          <w:szCs w:val="16"/>
        </w:rPr>
        <w:t xml:space="preserve">To </w:t>
      </w:r>
      <w:r w:rsidR="006F01B4">
        <w:rPr>
          <w:b/>
          <w:bCs/>
          <w:color w:val="000000"/>
          <w:sz w:val="16"/>
          <w:szCs w:val="16"/>
        </w:rPr>
        <w:t xml:space="preserve">provide a </w:t>
      </w:r>
      <w:r w:rsidR="00A530D6" w:rsidRPr="00731886">
        <w:rPr>
          <w:b/>
          <w:bCs/>
          <w:color w:val="000000"/>
          <w:sz w:val="16"/>
          <w:szCs w:val="16"/>
        </w:rPr>
        <w:t>quality and compet</w:t>
      </w:r>
      <w:r w:rsidR="00731886" w:rsidRPr="00731886">
        <w:rPr>
          <w:b/>
          <w:bCs/>
          <w:color w:val="000000"/>
          <w:sz w:val="16"/>
          <w:szCs w:val="16"/>
        </w:rPr>
        <w:t>i</w:t>
      </w:r>
      <w:r w:rsidR="00A530D6" w:rsidRPr="00731886">
        <w:rPr>
          <w:b/>
          <w:bCs/>
          <w:color w:val="000000"/>
          <w:sz w:val="16"/>
          <w:szCs w:val="16"/>
        </w:rPr>
        <w:t xml:space="preserve">tive youth </w:t>
      </w:r>
      <w:r w:rsidR="00731886" w:rsidRPr="00731886">
        <w:rPr>
          <w:b/>
          <w:bCs/>
          <w:color w:val="000000"/>
          <w:sz w:val="16"/>
          <w:szCs w:val="16"/>
        </w:rPr>
        <w:t xml:space="preserve">basketball </w:t>
      </w:r>
      <w:r w:rsidR="00A530D6" w:rsidRPr="00731886">
        <w:rPr>
          <w:b/>
          <w:bCs/>
          <w:color w:val="000000"/>
          <w:sz w:val="16"/>
          <w:szCs w:val="16"/>
        </w:rPr>
        <w:t>program.</w:t>
      </w:r>
    </w:p>
    <w:p w14:paraId="3D81D344" w14:textId="210BFB47" w:rsidR="00A530D6" w:rsidRPr="00731886" w:rsidRDefault="00DC3D94" w:rsidP="00B7650B">
      <w:pPr>
        <w:pStyle w:val="NormalWeb"/>
        <w:spacing w:before="0" w:beforeAutospacing="0" w:after="0" w:afterAutospacing="0"/>
        <w:jc w:val="both"/>
        <w:rPr>
          <w:b/>
          <w:bCs/>
          <w:color w:val="000000"/>
          <w:sz w:val="16"/>
          <w:szCs w:val="16"/>
        </w:rPr>
      </w:pPr>
      <w:r>
        <w:rPr>
          <w:b/>
          <w:bCs/>
          <w:color w:val="000000"/>
          <w:sz w:val="16"/>
          <w:szCs w:val="16"/>
        </w:rPr>
        <w:t xml:space="preserve">c. </w:t>
      </w:r>
      <w:r w:rsidR="00B7650B">
        <w:rPr>
          <w:b/>
          <w:bCs/>
          <w:color w:val="000000"/>
          <w:sz w:val="16"/>
          <w:szCs w:val="16"/>
        </w:rPr>
        <w:t xml:space="preserve"> </w:t>
      </w:r>
      <w:r w:rsidR="00731886" w:rsidRPr="00B7650B">
        <w:rPr>
          <w:b/>
          <w:bCs/>
          <w:color w:val="000000"/>
          <w:sz w:val="16"/>
          <w:szCs w:val="16"/>
        </w:rPr>
        <w:t>To</w:t>
      </w:r>
      <w:r w:rsidR="00731886">
        <w:rPr>
          <w:b/>
          <w:bCs/>
          <w:color w:val="000000"/>
          <w:sz w:val="16"/>
          <w:szCs w:val="16"/>
        </w:rPr>
        <w:t xml:space="preserve"> </w:t>
      </w:r>
      <w:r w:rsidR="006F01B4">
        <w:rPr>
          <w:b/>
          <w:bCs/>
          <w:color w:val="000000"/>
          <w:sz w:val="16"/>
          <w:szCs w:val="16"/>
        </w:rPr>
        <w:t>teach</w:t>
      </w:r>
      <w:r w:rsidR="00A530D6" w:rsidRPr="00A530D6">
        <w:rPr>
          <w:b/>
          <w:bCs/>
          <w:color w:val="000000"/>
          <w:sz w:val="16"/>
          <w:szCs w:val="16"/>
        </w:rPr>
        <w:t xml:space="preserve"> </w:t>
      </w:r>
      <w:r w:rsidR="00731886">
        <w:rPr>
          <w:b/>
          <w:bCs/>
          <w:color w:val="000000"/>
          <w:sz w:val="16"/>
          <w:szCs w:val="16"/>
        </w:rPr>
        <w:t xml:space="preserve">the fundamentals of the game, </w:t>
      </w:r>
      <w:r w:rsidR="00731886" w:rsidRPr="00A530D6">
        <w:rPr>
          <w:b/>
          <w:bCs/>
          <w:color w:val="000000"/>
          <w:sz w:val="16"/>
          <w:szCs w:val="16"/>
        </w:rPr>
        <w:t xml:space="preserve">sportsmanship, </w:t>
      </w:r>
      <w:r w:rsidR="006F01B4">
        <w:rPr>
          <w:b/>
          <w:bCs/>
          <w:color w:val="000000"/>
          <w:sz w:val="16"/>
          <w:szCs w:val="16"/>
        </w:rPr>
        <w:t xml:space="preserve">and teamwork. </w:t>
      </w:r>
    </w:p>
    <w:p w14:paraId="6F978906" w14:textId="440C79D9" w:rsidR="00A530D6" w:rsidRPr="00A530D6" w:rsidRDefault="00DC3D94" w:rsidP="00B7650B">
      <w:pPr>
        <w:ind w:right="72"/>
        <w:jc w:val="both"/>
        <w:rPr>
          <w:rFonts w:ascii="Arial" w:hAnsi="Arial" w:cs="Arial"/>
          <w:b/>
          <w:color w:val="000000" w:themeColor="text1"/>
          <w:sz w:val="28"/>
          <w:szCs w:val="28"/>
        </w:rPr>
      </w:pPr>
      <w:r>
        <w:rPr>
          <w:rFonts w:ascii="Arial" w:hAnsi="Arial" w:cs="Arial"/>
          <w:b/>
          <w:bCs/>
          <w:color w:val="000000"/>
          <w:sz w:val="16"/>
          <w:szCs w:val="16"/>
        </w:rPr>
        <w:t>d</w:t>
      </w:r>
      <w:r w:rsidR="00A530D6" w:rsidRPr="00A530D6">
        <w:rPr>
          <w:rFonts w:ascii="Arial" w:hAnsi="Arial" w:cs="Arial"/>
          <w:b/>
          <w:bCs/>
          <w:color w:val="000000"/>
          <w:sz w:val="16"/>
          <w:szCs w:val="16"/>
        </w:rPr>
        <w:t>.</w:t>
      </w:r>
      <w:r w:rsidR="00A530D6">
        <w:rPr>
          <w:rFonts w:ascii="Arial" w:hAnsi="Arial" w:cs="Arial"/>
          <w:b/>
          <w:bCs/>
          <w:color w:val="000000"/>
          <w:sz w:val="16"/>
          <w:szCs w:val="16"/>
        </w:rPr>
        <w:t xml:space="preserve"> </w:t>
      </w:r>
      <w:r w:rsidR="00B7650B">
        <w:rPr>
          <w:rFonts w:ascii="Arial" w:hAnsi="Arial" w:cs="Arial"/>
          <w:b/>
          <w:bCs/>
          <w:color w:val="000000"/>
          <w:sz w:val="16"/>
          <w:szCs w:val="16"/>
        </w:rPr>
        <w:t xml:space="preserve">   </w:t>
      </w:r>
      <w:r w:rsidR="006F01B4">
        <w:rPr>
          <w:rFonts w:ascii="Arial" w:hAnsi="Arial" w:cs="Arial"/>
          <w:b/>
          <w:bCs/>
          <w:color w:val="000000"/>
          <w:sz w:val="16"/>
          <w:szCs w:val="16"/>
        </w:rPr>
        <w:t xml:space="preserve">To prepare players to play at the next level. </w:t>
      </w:r>
    </w:p>
    <w:p w14:paraId="2B0EBDE3" w14:textId="77777777" w:rsidR="00A530D6" w:rsidRDefault="00A530D6" w:rsidP="001C3F7D">
      <w:pPr>
        <w:ind w:right="72"/>
        <w:jc w:val="center"/>
        <w:rPr>
          <w:rFonts w:ascii="Arial" w:hAnsi="Arial" w:cs="Arial"/>
          <w:b/>
          <w:color w:val="000000" w:themeColor="text1"/>
          <w:sz w:val="28"/>
          <w:szCs w:val="28"/>
        </w:rPr>
      </w:pPr>
    </w:p>
    <w:p w14:paraId="0D2B9EFC" w14:textId="77777777" w:rsidR="006F01B4" w:rsidRDefault="006F01B4" w:rsidP="001C3F7D">
      <w:pPr>
        <w:ind w:right="72"/>
        <w:jc w:val="center"/>
        <w:rPr>
          <w:rFonts w:ascii="Arial" w:hAnsi="Arial" w:cs="Arial"/>
          <w:b/>
          <w:color w:val="000000" w:themeColor="text1"/>
          <w:sz w:val="28"/>
          <w:szCs w:val="28"/>
        </w:rPr>
      </w:pPr>
    </w:p>
    <w:p w14:paraId="5D7ED9F3" w14:textId="77777777" w:rsidR="006F01B4" w:rsidRDefault="006F01B4" w:rsidP="001C3F7D">
      <w:pPr>
        <w:ind w:right="72"/>
        <w:jc w:val="center"/>
        <w:rPr>
          <w:rFonts w:ascii="Arial" w:hAnsi="Arial" w:cs="Arial"/>
          <w:b/>
          <w:color w:val="000000" w:themeColor="text1"/>
          <w:sz w:val="28"/>
          <w:szCs w:val="28"/>
        </w:rPr>
      </w:pPr>
    </w:p>
    <w:p w14:paraId="43D08F11" w14:textId="77777777" w:rsidR="006F01B4" w:rsidRDefault="006F01B4" w:rsidP="001C3F7D">
      <w:pPr>
        <w:ind w:right="72"/>
        <w:jc w:val="center"/>
        <w:rPr>
          <w:rFonts w:ascii="Arial" w:hAnsi="Arial" w:cs="Arial"/>
          <w:b/>
          <w:color w:val="000000" w:themeColor="text1"/>
          <w:sz w:val="28"/>
          <w:szCs w:val="28"/>
        </w:rPr>
      </w:pPr>
    </w:p>
    <w:p w14:paraId="1F2CC675" w14:textId="77777777" w:rsidR="001C4259" w:rsidRPr="00B565B6" w:rsidRDefault="00FC2E5C" w:rsidP="001C3F7D">
      <w:pPr>
        <w:ind w:right="72"/>
        <w:jc w:val="center"/>
        <w:rPr>
          <w:rFonts w:ascii="Arial" w:hAnsi="Arial" w:cs="Arial"/>
          <w:b/>
          <w:color w:val="000000" w:themeColor="text1"/>
          <w:sz w:val="28"/>
          <w:szCs w:val="28"/>
        </w:rPr>
      </w:pPr>
      <w:r w:rsidRPr="00B565B6">
        <w:rPr>
          <w:rFonts w:ascii="Arial" w:hAnsi="Arial" w:cs="Arial"/>
          <w:b/>
          <w:color w:val="000000" w:themeColor="text1"/>
          <w:sz w:val="28"/>
          <w:szCs w:val="28"/>
        </w:rPr>
        <w:t>F</w:t>
      </w:r>
      <w:r w:rsidR="00B05147" w:rsidRPr="00B565B6">
        <w:rPr>
          <w:rFonts w:ascii="Arial" w:hAnsi="Arial" w:cs="Arial"/>
          <w:b/>
          <w:color w:val="000000" w:themeColor="text1"/>
          <w:sz w:val="28"/>
          <w:szCs w:val="28"/>
        </w:rPr>
        <w:t>INANCIAL COMMITTMENT</w:t>
      </w:r>
    </w:p>
    <w:p w14:paraId="13C64AF3" w14:textId="77777777" w:rsidR="001C4259" w:rsidRPr="00142B22" w:rsidRDefault="001C4259" w:rsidP="001C4259">
      <w:pPr>
        <w:ind w:right="72"/>
        <w:jc w:val="both"/>
        <w:rPr>
          <w:rFonts w:ascii="Arial" w:hAnsi="Arial" w:cs="Arial"/>
          <w:b/>
          <w:color w:val="000000"/>
          <w:sz w:val="16"/>
          <w:szCs w:val="16"/>
        </w:rPr>
      </w:pPr>
    </w:p>
    <w:p w14:paraId="39361AF4" w14:textId="5EC93645" w:rsidR="001C4259" w:rsidRPr="00E407BE" w:rsidRDefault="00387D9D" w:rsidP="001C4259">
      <w:pPr>
        <w:ind w:right="72"/>
        <w:jc w:val="both"/>
        <w:rPr>
          <w:rFonts w:ascii="Arial" w:hAnsi="Arial" w:cs="Arial"/>
          <w:b/>
          <w:sz w:val="16"/>
          <w:szCs w:val="16"/>
        </w:rPr>
      </w:pPr>
      <w:r>
        <w:rPr>
          <w:rFonts w:ascii="Arial" w:hAnsi="Arial" w:cs="Arial"/>
          <w:b/>
          <w:color w:val="000000"/>
          <w:sz w:val="16"/>
          <w:szCs w:val="16"/>
        </w:rPr>
        <w:t xml:space="preserve">The Central Texas STARZZ </w:t>
      </w:r>
      <w:r w:rsidR="001C4259" w:rsidRPr="00142B22">
        <w:rPr>
          <w:rFonts w:ascii="Arial" w:hAnsi="Arial" w:cs="Arial"/>
          <w:b/>
          <w:color w:val="000000"/>
          <w:sz w:val="16"/>
          <w:szCs w:val="16"/>
        </w:rPr>
        <w:t xml:space="preserve">will provide a competitive schedule of </w:t>
      </w:r>
      <w:r w:rsidR="001E0265">
        <w:rPr>
          <w:rFonts w:ascii="Arial" w:hAnsi="Arial" w:cs="Arial"/>
          <w:b/>
          <w:color w:val="000000"/>
          <w:sz w:val="16"/>
          <w:szCs w:val="16"/>
        </w:rPr>
        <w:t xml:space="preserve">weekend </w:t>
      </w:r>
      <w:r w:rsidR="001C4259" w:rsidRPr="00142B22">
        <w:rPr>
          <w:rFonts w:ascii="Arial" w:hAnsi="Arial" w:cs="Arial"/>
          <w:b/>
          <w:color w:val="000000"/>
          <w:sz w:val="16"/>
          <w:szCs w:val="16"/>
        </w:rPr>
        <w:t>tournaments for our players from April through J</w:t>
      </w:r>
      <w:r w:rsidR="005B6D7D" w:rsidRPr="00142B22">
        <w:rPr>
          <w:rFonts w:ascii="Arial" w:hAnsi="Arial" w:cs="Arial"/>
          <w:b/>
          <w:color w:val="000000"/>
          <w:sz w:val="16"/>
          <w:szCs w:val="16"/>
        </w:rPr>
        <w:t>uly</w:t>
      </w:r>
      <w:r w:rsidR="001C4259" w:rsidRPr="00142B22">
        <w:rPr>
          <w:rFonts w:ascii="Arial" w:hAnsi="Arial" w:cs="Arial"/>
          <w:b/>
          <w:color w:val="000000"/>
          <w:sz w:val="16"/>
          <w:szCs w:val="16"/>
        </w:rPr>
        <w:t xml:space="preserve">.  </w:t>
      </w:r>
      <w:r w:rsidR="00141C50">
        <w:rPr>
          <w:rFonts w:ascii="Arial" w:hAnsi="Arial" w:cs="Arial"/>
          <w:b/>
          <w:sz w:val="16"/>
          <w:szCs w:val="16"/>
        </w:rPr>
        <w:t>We</w:t>
      </w:r>
      <w:r w:rsidR="00D13DD9">
        <w:rPr>
          <w:rFonts w:ascii="Arial" w:hAnsi="Arial" w:cs="Arial"/>
          <w:b/>
          <w:sz w:val="16"/>
          <w:szCs w:val="16"/>
        </w:rPr>
        <w:t xml:space="preserve"> can expect to play at least six</w:t>
      </w:r>
      <w:r w:rsidR="00141C50">
        <w:rPr>
          <w:rFonts w:ascii="Arial" w:hAnsi="Arial" w:cs="Arial"/>
          <w:b/>
          <w:sz w:val="16"/>
          <w:szCs w:val="16"/>
        </w:rPr>
        <w:t xml:space="preserve"> weekend tou</w:t>
      </w:r>
      <w:r w:rsidR="00D13DD9">
        <w:rPr>
          <w:rFonts w:ascii="Arial" w:hAnsi="Arial" w:cs="Arial"/>
          <w:b/>
          <w:sz w:val="16"/>
          <w:szCs w:val="16"/>
        </w:rPr>
        <w:t>rnaments between the months of April and July. For some teams, overnight tournaments may be a possibility. Tournament dates and locations will be determined by the team coach.</w:t>
      </w:r>
      <w:r w:rsidR="00E407BE">
        <w:rPr>
          <w:rFonts w:ascii="Arial" w:hAnsi="Arial" w:cs="Arial"/>
          <w:b/>
          <w:sz w:val="16"/>
          <w:szCs w:val="16"/>
        </w:rPr>
        <w:t xml:space="preserve"> </w:t>
      </w:r>
      <w:r w:rsidR="00D13DD9">
        <w:rPr>
          <w:rFonts w:ascii="Arial" w:hAnsi="Arial" w:cs="Arial"/>
          <w:b/>
          <w:sz w:val="16"/>
          <w:szCs w:val="16"/>
        </w:rPr>
        <w:t>Coaches will provide a tournament schedule before the season sta</w:t>
      </w:r>
      <w:r w:rsidR="00E407BE">
        <w:rPr>
          <w:rFonts w:ascii="Arial" w:hAnsi="Arial" w:cs="Arial"/>
          <w:b/>
          <w:sz w:val="16"/>
          <w:szCs w:val="16"/>
        </w:rPr>
        <w:t>rts.  However, changes may occu</w:t>
      </w:r>
      <w:r w:rsidR="00D13DD9">
        <w:rPr>
          <w:rFonts w:ascii="Arial" w:hAnsi="Arial" w:cs="Arial"/>
          <w:b/>
          <w:sz w:val="16"/>
          <w:szCs w:val="16"/>
        </w:rPr>
        <w:t xml:space="preserve">r </w:t>
      </w:r>
      <w:r w:rsidR="001C4259" w:rsidRPr="00142B22">
        <w:rPr>
          <w:rFonts w:ascii="Arial" w:hAnsi="Arial" w:cs="Arial"/>
          <w:b/>
          <w:color w:val="000000"/>
          <w:sz w:val="16"/>
          <w:szCs w:val="16"/>
        </w:rPr>
        <w:t xml:space="preserve">as additional </w:t>
      </w:r>
      <w:r w:rsidR="00141C50">
        <w:rPr>
          <w:rFonts w:ascii="Arial" w:hAnsi="Arial" w:cs="Arial"/>
          <w:b/>
          <w:color w:val="000000"/>
          <w:sz w:val="16"/>
          <w:szCs w:val="16"/>
        </w:rPr>
        <w:t xml:space="preserve">tournament </w:t>
      </w:r>
      <w:r w:rsidR="001C4259" w:rsidRPr="00142B22">
        <w:rPr>
          <w:rFonts w:ascii="Arial" w:hAnsi="Arial" w:cs="Arial"/>
          <w:b/>
          <w:color w:val="000000"/>
          <w:sz w:val="16"/>
          <w:szCs w:val="16"/>
        </w:rPr>
        <w:t>opportunities become available.</w:t>
      </w:r>
    </w:p>
    <w:p w14:paraId="6BB4D1D6" w14:textId="77777777" w:rsidR="001C4259" w:rsidRPr="00142B22" w:rsidRDefault="001C4259" w:rsidP="001C4259">
      <w:pPr>
        <w:ind w:right="72"/>
        <w:jc w:val="both"/>
        <w:rPr>
          <w:rFonts w:ascii="Arial" w:hAnsi="Arial" w:cs="Arial"/>
          <w:b/>
          <w:color w:val="000000"/>
          <w:sz w:val="16"/>
          <w:szCs w:val="16"/>
        </w:rPr>
      </w:pPr>
    </w:p>
    <w:p w14:paraId="12E2FEB9" w14:textId="53DC1A2F" w:rsidR="001C4259" w:rsidRPr="00142B22" w:rsidRDefault="00E407BE" w:rsidP="001C4259">
      <w:pPr>
        <w:ind w:right="72"/>
        <w:jc w:val="both"/>
        <w:rPr>
          <w:rFonts w:ascii="Arial" w:hAnsi="Arial" w:cs="Arial"/>
          <w:b/>
          <w:color w:val="000000"/>
          <w:sz w:val="16"/>
          <w:szCs w:val="16"/>
        </w:rPr>
      </w:pPr>
      <w:r>
        <w:rPr>
          <w:rFonts w:ascii="Arial" w:hAnsi="Arial" w:cs="Arial"/>
          <w:b/>
          <w:color w:val="000000"/>
          <w:sz w:val="16"/>
          <w:szCs w:val="16"/>
        </w:rPr>
        <w:t>W</w:t>
      </w:r>
      <w:r w:rsidR="001C4259" w:rsidRPr="00142B22">
        <w:rPr>
          <w:rFonts w:ascii="Arial" w:hAnsi="Arial" w:cs="Arial"/>
          <w:b/>
          <w:color w:val="000000"/>
          <w:sz w:val="16"/>
          <w:szCs w:val="16"/>
        </w:rPr>
        <w:t>e must charge</w:t>
      </w:r>
      <w:r w:rsidR="001E0265">
        <w:rPr>
          <w:rFonts w:ascii="Arial" w:hAnsi="Arial" w:cs="Arial"/>
          <w:b/>
          <w:color w:val="000000"/>
          <w:sz w:val="16"/>
          <w:szCs w:val="16"/>
        </w:rPr>
        <w:t xml:space="preserve"> a player participation fee</w:t>
      </w:r>
      <w:r w:rsidR="001C4259" w:rsidRPr="00142B22">
        <w:rPr>
          <w:rFonts w:ascii="Arial" w:hAnsi="Arial" w:cs="Arial"/>
          <w:b/>
          <w:color w:val="000000"/>
          <w:sz w:val="16"/>
          <w:szCs w:val="16"/>
        </w:rPr>
        <w:t xml:space="preserve">. </w:t>
      </w:r>
      <w:r>
        <w:rPr>
          <w:rFonts w:ascii="Arial" w:hAnsi="Arial" w:cs="Arial"/>
          <w:b/>
          <w:color w:val="000000"/>
          <w:sz w:val="16"/>
          <w:szCs w:val="16"/>
        </w:rPr>
        <w:t xml:space="preserve">These </w:t>
      </w:r>
      <w:r w:rsidR="001E0265" w:rsidRPr="00142B22">
        <w:rPr>
          <w:rFonts w:ascii="Arial" w:hAnsi="Arial" w:cs="Arial"/>
          <w:b/>
          <w:sz w:val="16"/>
          <w:szCs w:val="16"/>
        </w:rPr>
        <w:t xml:space="preserve">fees will be </w:t>
      </w:r>
      <w:r w:rsidR="001E0265">
        <w:rPr>
          <w:rFonts w:ascii="Arial" w:hAnsi="Arial" w:cs="Arial"/>
          <w:b/>
          <w:sz w:val="16"/>
          <w:szCs w:val="16"/>
        </w:rPr>
        <w:t>used to off</w:t>
      </w:r>
      <w:r w:rsidR="001E0265" w:rsidRPr="00142B22">
        <w:rPr>
          <w:rFonts w:ascii="Arial" w:hAnsi="Arial" w:cs="Arial"/>
          <w:b/>
          <w:sz w:val="16"/>
          <w:szCs w:val="16"/>
        </w:rPr>
        <w:t xml:space="preserve">set </w:t>
      </w:r>
      <w:r w:rsidR="00E66BD5">
        <w:rPr>
          <w:rFonts w:ascii="Arial" w:hAnsi="Arial" w:cs="Arial"/>
          <w:b/>
          <w:sz w:val="16"/>
          <w:szCs w:val="16"/>
        </w:rPr>
        <w:t xml:space="preserve">operating expenses such as </w:t>
      </w:r>
      <w:r w:rsidR="001E0265" w:rsidRPr="00142B22">
        <w:rPr>
          <w:rFonts w:ascii="Arial" w:hAnsi="Arial" w:cs="Arial"/>
          <w:b/>
          <w:sz w:val="16"/>
          <w:szCs w:val="16"/>
        </w:rPr>
        <w:t xml:space="preserve">tournament entrance fees, cost of uniforms, equipment, insurance and general operating expenses. </w:t>
      </w:r>
      <w:r w:rsidR="007E172E">
        <w:rPr>
          <w:rFonts w:ascii="Arial" w:hAnsi="Arial" w:cs="Arial"/>
          <w:b/>
          <w:sz w:val="16"/>
          <w:szCs w:val="16"/>
        </w:rPr>
        <w:t xml:space="preserve">The participation fee for this year has not been determined but will be based on number of </w:t>
      </w:r>
      <w:r>
        <w:rPr>
          <w:rFonts w:ascii="Arial" w:hAnsi="Arial" w:cs="Arial"/>
          <w:b/>
          <w:sz w:val="16"/>
          <w:szCs w:val="16"/>
        </w:rPr>
        <w:t xml:space="preserve">team </w:t>
      </w:r>
      <w:r w:rsidR="007E172E">
        <w:rPr>
          <w:rFonts w:ascii="Arial" w:hAnsi="Arial" w:cs="Arial"/>
          <w:b/>
          <w:sz w:val="16"/>
          <w:szCs w:val="16"/>
        </w:rPr>
        <w:t>participants</w:t>
      </w:r>
      <w:r>
        <w:rPr>
          <w:rFonts w:ascii="Arial" w:hAnsi="Arial" w:cs="Arial"/>
          <w:b/>
          <w:sz w:val="16"/>
          <w:szCs w:val="16"/>
        </w:rPr>
        <w:t xml:space="preserve"> and team objectives. </w:t>
      </w:r>
      <w:r w:rsidR="00527695">
        <w:rPr>
          <w:rFonts w:ascii="Arial" w:hAnsi="Arial" w:cs="Arial"/>
          <w:b/>
          <w:color w:val="000000"/>
          <w:sz w:val="16"/>
          <w:szCs w:val="16"/>
        </w:rPr>
        <w:t xml:space="preserve">Total fee </w:t>
      </w:r>
      <w:r w:rsidR="001E0265">
        <w:rPr>
          <w:rFonts w:ascii="Arial" w:hAnsi="Arial" w:cs="Arial"/>
          <w:b/>
          <w:color w:val="000000"/>
          <w:sz w:val="16"/>
          <w:szCs w:val="16"/>
        </w:rPr>
        <w:t>amount</w:t>
      </w:r>
      <w:r>
        <w:rPr>
          <w:rFonts w:ascii="Arial" w:hAnsi="Arial" w:cs="Arial"/>
          <w:b/>
          <w:color w:val="000000"/>
          <w:sz w:val="16"/>
          <w:szCs w:val="16"/>
        </w:rPr>
        <w:t xml:space="preserve">s </w:t>
      </w:r>
      <w:proofErr w:type="gramStart"/>
      <w:r>
        <w:rPr>
          <w:rFonts w:ascii="Arial" w:hAnsi="Arial" w:cs="Arial"/>
          <w:b/>
          <w:color w:val="000000"/>
          <w:sz w:val="16"/>
          <w:szCs w:val="16"/>
        </w:rPr>
        <w:t>are</w:t>
      </w:r>
      <w:r w:rsidR="001E0265">
        <w:rPr>
          <w:rFonts w:ascii="Arial" w:hAnsi="Arial" w:cs="Arial"/>
          <w:b/>
          <w:color w:val="000000"/>
          <w:sz w:val="16"/>
          <w:szCs w:val="16"/>
        </w:rPr>
        <w:t xml:space="preserve"> </w:t>
      </w:r>
      <w:r w:rsidR="00527695">
        <w:rPr>
          <w:rFonts w:ascii="Arial" w:hAnsi="Arial" w:cs="Arial"/>
          <w:b/>
          <w:color w:val="000000"/>
          <w:sz w:val="16"/>
          <w:szCs w:val="16"/>
        </w:rPr>
        <w:t xml:space="preserve"> due</w:t>
      </w:r>
      <w:proofErr w:type="gramEnd"/>
      <w:r w:rsidR="00527695">
        <w:rPr>
          <w:rFonts w:ascii="Arial" w:hAnsi="Arial" w:cs="Arial"/>
          <w:b/>
          <w:color w:val="000000"/>
          <w:sz w:val="16"/>
          <w:szCs w:val="16"/>
        </w:rPr>
        <w:t xml:space="preserve"> at registration</w:t>
      </w:r>
      <w:r>
        <w:rPr>
          <w:rFonts w:ascii="Arial" w:hAnsi="Arial" w:cs="Arial"/>
          <w:b/>
          <w:color w:val="000000"/>
          <w:sz w:val="16"/>
          <w:szCs w:val="16"/>
        </w:rPr>
        <w:t xml:space="preserve">, </w:t>
      </w:r>
      <w:r w:rsidR="00527695">
        <w:rPr>
          <w:rFonts w:ascii="Arial" w:hAnsi="Arial" w:cs="Arial"/>
          <w:b/>
          <w:color w:val="000000"/>
          <w:sz w:val="16"/>
          <w:szCs w:val="16"/>
        </w:rPr>
        <w:t xml:space="preserve">unless </w:t>
      </w:r>
      <w:r w:rsidR="001C4259" w:rsidRPr="00142B22">
        <w:rPr>
          <w:rFonts w:ascii="Arial" w:hAnsi="Arial" w:cs="Arial"/>
          <w:b/>
          <w:color w:val="000000"/>
          <w:sz w:val="16"/>
          <w:szCs w:val="16"/>
        </w:rPr>
        <w:t xml:space="preserve">prior arrangements have been made with the </w:t>
      </w:r>
      <w:r>
        <w:rPr>
          <w:rFonts w:ascii="Arial" w:hAnsi="Arial" w:cs="Arial"/>
          <w:b/>
          <w:color w:val="000000"/>
          <w:sz w:val="16"/>
          <w:szCs w:val="16"/>
        </w:rPr>
        <w:t xml:space="preserve">Coach or </w:t>
      </w:r>
      <w:r w:rsidR="00527695">
        <w:rPr>
          <w:rFonts w:ascii="Arial" w:hAnsi="Arial" w:cs="Arial"/>
          <w:b/>
          <w:color w:val="000000"/>
          <w:sz w:val="16"/>
          <w:szCs w:val="16"/>
        </w:rPr>
        <w:t>P</w:t>
      </w:r>
      <w:r w:rsidR="001C4259" w:rsidRPr="00142B22">
        <w:rPr>
          <w:rFonts w:ascii="Arial" w:hAnsi="Arial" w:cs="Arial"/>
          <w:b/>
          <w:color w:val="000000"/>
          <w:sz w:val="16"/>
          <w:szCs w:val="16"/>
        </w:rPr>
        <w:t xml:space="preserve">rogram </w:t>
      </w:r>
      <w:r w:rsidR="00527695">
        <w:rPr>
          <w:rFonts w:ascii="Arial" w:hAnsi="Arial" w:cs="Arial"/>
          <w:b/>
          <w:color w:val="000000"/>
          <w:sz w:val="16"/>
          <w:szCs w:val="16"/>
        </w:rPr>
        <w:t>Di</w:t>
      </w:r>
      <w:r w:rsidR="001C4259" w:rsidRPr="00142B22">
        <w:rPr>
          <w:rFonts w:ascii="Arial" w:hAnsi="Arial" w:cs="Arial"/>
          <w:b/>
          <w:color w:val="000000"/>
          <w:sz w:val="16"/>
          <w:szCs w:val="16"/>
        </w:rPr>
        <w:t xml:space="preserve">rector.  </w:t>
      </w:r>
    </w:p>
    <w:p w14:paraId="7B5A55B7" w14:textId="77777777" w:rsidR="001C4259" w:rsidRPr="00142B22" w:rsidRDefault="001C4259" w:rsidP="001C4259">
      <w:pPr>
        <w:ind w:right="72"/>
        <w:jc w:val="both"/>
        <w:rPr>
          <w:rFonts w:ascii="Arial" w:hAnsi="Arial" w:cs="Arial"/>
          <w:b/>
          <w:bCs/>
          <w:color w:val="000000"/>
          <w:sz w:val="16"/>
          <w:szCs w:val="16"/>
        </w:rPr>
      </w:pPr>
    </w:p>
    <w:p w14:paraId="77D1E824" w14:textId="77777777" w:rsidR="00B53AE3" w:rsidRDefault="001C4259" w:rsidP="001C4259">
      <w:pPr>
        <w:ind w:right="72"/>
        <w:jc w:val="both"/>
        <w:rPr>
          <w:rFonts w:ascii="Arial" w:hAnsi="Arial" w:cs="Arial"/>
          <w:b/>
          <w:bCs/>
          <w:color w:val="000000"/>
          <w:sz w:val="16"/>
          <w:szCs w:val="16"/>
        </w:rPr>
      </w:pPr>
      <w:r w:rsidRPr="00142B22">
        <w:rPr>
          <w:rFonts w:ascii="Arial" w:hAnsi="Arial" w:cs="Arial"/>
          <w:b/>
          <w:bCs/>
          <w:color w:val="000000"/>
          <w:sz w:val="16"/>
          <w:szCs w:val="16"/>
        </w:rPr>
        <w:t>We do not expect participation fees alone to cover all of our operating expenses.  We</w:t>
      </w:r>
      <w:r w:rsidR="00B53AE3">
        <w:rPr>
          <w:rFonts w:ascii="Arial" w:hAnsi="Arial" w:cs="Arial"/>
          <w:b/>
          <w:bCs/>
          <w:color w:val="000000"/>
          <w:sz w:val="16"/>
          <w:szCs w:val="16"/>
        </w:rPr>
        <w:t xml:space="preserve"> do</w:t>
      </w:r>
      <w:r w:rsidRPr="00142B22">
        <w:rPr>
          <w:rFonts w:ascii="Arial" w:hAnsi="Arial" w:cs="Arial"/>
          <w:b/>
          <w:bCs/>
          <w:color w:val="000000"/>
          <w:sz w:val="16"/>
          <w:szCs w:val="16"/>
        </w:rPr>
        <w:t xml:space="preserve"> expect coaches, parents, and players to p</w:t>
      </w:r>
      <w:r w:rsidR="00B565B6">
        <w:rPr>
          <w:rFonts w:ascii="Arial" w:hAnsi="Arial" w:cs="Arial"/>
          <w:b/>
          <w:bCs/>
          <w:color w:val="000000"/>
          <w:sz w:val="16"/>
          <w:szCs w:val="16"/>
        </w:rPr>
        <w:t xml:space="preserve">articipate in team and program </w:t>
      </w:r>
      <w:r w:rsidRPr="00142B22">
        <w:rPr>
          <w:rFonts w:ascii="Arial" w:hAnsi="Arial" w:cs="Arial"/>
          <w:b/>
          <w:bCs/>
          <w:color w:val="000000"/>
          <w:sz w:val="16"/>
          <w:szCs w:val="16"/>
        </w:rPr>
        <w:t xml:space="preserve">fundraisers to raise additional funds.  </w:t>
      </w:r>
    </w:p>
    <w:p w14:paraId="505CCF02" w14:textId="77777777" w:rsidR="00B53AE3" w:rsidRDefault="00B53AE3" w:rsidP="001C4259">
      <w:pPr>
        <w:ind w:right="72"/>
        <w:jc w:val="both"/>
        <w:rPr>
          <w:rFonts w:ascii="Arial" w:hAnsi="Arial" w:cs="Arial"/>
          <w:b/>
          <w:bCs/>
          <w:color w:val="000000"/>
          <w:sz w:val="16"/>
          <w:szCs w:val="16"/>
        </w:rPr>
      </w:pPr>
    </w:p>
    <w:p w14:paraId="53974A29" w14:textId="4AC3B0A7" w:rsidR="001C4259" w:rsidRPr="00142B22" w:rsidRDefault="001C4259" w:rsidP="001C4259">
      <w:pPr>
        <w:ind w:right="72"/>
        <w:jc w:val="both"/>
        <w:rPr>
          <w:rFonts w:ascii="Arial" w:hAnsi="Arial" w:cs="Arial"/>
          <w:b/>
          <w:bCs/>
          <w:color w:val="000000"/>
          <w:sz w:val="16"/>
          <w:szCs w:val="16"/>
        </w:rPr>
      </w:pPr>
      <w:r w:rsidRPr="00142B22">
        <w:rPr>
          <w:rFonts w:ascii="Arial" w:hAnsi="Arial" w:cs="Arial"/>
          <w:b/>
          <w:bCs/>
          <w:color w:val="000000"/>
          <w:sz w:val="16"/>
          <w:szCs w:val="16"/>
        </w:rPr>
        <w:t>We hope the generosity of the local community will support us through donations and sponsorships.</w:t>
      </w:r>
      <w:r w:rsidR="00E407BE">
        <w:rPr>
          <w:rFonts w:ascii="Arial" w:hAnsi="Arial" w:cs="Arial"/>
          <w:b/>
          <w:bCs/>
          <w:color w:val="000000"/>
          <w:sz w:val="16"/>
          <w:szCs w:val="16"/>
        </w:rPr>
        <w:t xml:space="preserve"> So we encourage our </w:t>
      </w:r>
      <w:r w:rsidR="00B53AE3">
        <w:rPr>
          <w:rFonts w:ascii="Arial" w:hAnsi="Arial" w:cs="Arial"/>
          <w:b/>
          <w:bCs/>
          <w:color w:val="000000"/>
          <w:sz w:val="16"/>
          <w:szCs w:val="16"/>
        </w:rPr>
        <w:t xml:space="preserve">players, </w:t>
      </w:r>
      <w:r w:rsidR="00E407BE">
        <w:rPr>
          <w:rFonts w:ascii="Arial" w:hAnsi="Arial" w:cs="Arial"/>
          <w:b/>
          <w:bCs/>
          <w:color w:val="000000"/>
          <w:sz w:val="16"/>
          <w:szCs w:val="16"/>
        </w:rPr>
        <w:t>family members</w:t>
      </w:r>
      <w:r w:rsidR="00B53AE3">
        <w:rPr>
          <w:rFonts w:ascii="Arial" w:hAnsi="Arial" w:cs="Arial"/>
          <w:b/>
          <w:bCs/>
          <w:color w:val="000000"/>
          <w:sz w:val="16"/>
          <w:szCs w:val="16"/>
        </w:rPr>
        <w:t>, and supporters</w:t>
      </w:r>
      <w:r w:rsidR="00E407BE">
        <w:rPr>
          <w:rFonts w:ascii="Arial" w:hAnsi="Arial" w:cs="Arial"/>
          <w:b/>
          <w:bCs/>
          <w:color w:val="000000"/>
          <w:sz w:val="16"/>
          <w:szCs w:val="16"/>
        </w:rPr>
        <w:t xml:space="preserve"> to seek out these sponsors.</w:t>
      </w:r>
    </w:p>
    <w:p w14:paraId="2BDA307F" w14:textId="77777777" w:rsidR="004D4A56" w:rsidRPr="00142B22" w:rsidRDefault="004D4A56" w:rsidP="001C4259">
      <w:pPr>
        <w:ind w:right="72"/>
        <w:jc w:val="both"/>
        <w:rPr>
          <w:rFonts w:ascii="Arial" w:hAnsi="Arial" w:cs="Arial"/>
          <w:b/>
          <w:bCs/>
          <w:color w:val="000000"/>
          <w:sz w:val="16"/>
          <w:szCs w:val="16"/>
        </w:rPr>
      </w:pPr>
    </w:p>
    <w:p w14:paraId="7CFA58F7" w14:textId="77777777" w:rsidR="00EC321D" w:rsidRPr="00142B22" w:rsidRDefault="00EC321D" w:rsidP="001C4259">
      <w:pPr>
        <w:ind w:right="-300"/>
        <w:jc w:val="both"/>
        <w:rPr>
          <w:rFonts w:ascii="Arial" w:hAnsi="Arial" w:cs="Arial"/>
          <w:b/>
          <w:color w:val="000000"/>
        </w:rPr>
      </w:pPr>
    </w:p>
    <w:p w14:paraId="49FF8849" w14:textId="7221F721" w:rsidR="00EC321D" w:rsidRDefault="00EC321D" w:rsidP="00B53AE3">
      <w:pPr>
        <w:ind w:right="-300"/>
        <w:jc w:val="center"/>
        <w:rPr>
          <w:rFonts w:ascii="Arial" w:hAnsi="Arial" w:cs="Arial"/>
          <w:b/>
          <w:color w:val="C00000"/>
          <w:sz w:val="36"/>
          <w:szCs w:val="36"/>
        </w:rPr>
      </w:pPr>
      <w:r w:rsidRPr="00EC321D">
        <w:rPr>
          <w:rFonts w:ascii="Arial" w:hAnsi="Arial" w:cs="Arial"/>
          <w:b/>
          <w:noProof/>
          <w:color w:val="C00000"/>
          <w:sz w:val="36"/>
          <w:szCs w:val="36"/>
        </w:rPr>
        <w:drawing>
          <wp:inline distT="0" distB="0" distL="0" distR="0" wp14:anchorId="07B159DA" wp14:editId="0F202D3B">
            <wp:extent cx="1367663" cy="1641195"/>
            <wp:effectExtent l="0" t="0" r="4445" b="10160"/>
            <wp:docPr id="28" name="Picture 26" descr="itp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p_logo.jpg"/>
                    <pic:cNvPicPr/>
                  </pic:nvPicPr>
                  <pic:blipFill>
                    <a:blip r:embed="rId9" cstate="print"/>
                    <a:stretch>
                      <a:fillRect/>
                    </a:stretch>
                  </pic:blipFill>
                  <pic:spPr>
                    <a:xfrm>
                      <a:off x="0" y="0"/>
                      <a:ext cx="1407153" cy="1688583"/>
                    </a:xfrm>
                    <a:prstGeom prst="rect">
                      <a:avLst/>
                    </a:prstGeom>
                  </pic:spPr>
                </pic:pic>
              </a:graphicData>
            </a:graphic>
          </wp:inline>
        </w:drawing>
      </w:r>
    </w:p>
    <w:p w14:paraId="2EEDAFEF" w14:textId="77777777" w:rsidR="004D4A56" w:rsidRDefault="004D4A56" w:rsidP="004D4A56">
      <w:pPr>
        <w:ind w:right="-300"/>
        <w:rPr>
          <w:rFonts w:ascii="Arial" w:hAnsi="Arial" w:cs="Arial"/>
          <w:b/>
          <w:color w:val="000000" w:themeColor="text1"/>
          <w:sz w:val="28"/>
          <w:szCs w:val="28"/>
        </w:rPr>
      </w:pPr>
    </w:p>
    <w:p w14:paraId="6B1C3AD3" w14:textId="77777777" w:rsidR="001C4259" w:rsidRPr="00B565B6" w:rsidRDefault="00E172AC" w:rsidP="00B53AE3">
      <w:pPr>
        <w:ind w:right="-300"/>
        <w:jc w:val="center"/>
        <w:rPr>
          <w:rFonts w:ascii="Arial" w:hAnsi="Arial" w:cs="Arial"/>
          <w:b/>
          <w:color w:val="000000" w:themeColor="text1"/>
          <w:sz w:val="28"/>
          <w:szCs w:val="28"/>
        </w:rPr>
      </w:pPr>
      <w:r w:rsidRPr="00B565B6">
        <w:rPr>
          <w:rFonts w:ascii="Arial" w:hAnsi="Arial" w:cs="Arial"/>
          <w:b/>
          <w:color w:val="000000" w:themeColor="text1"/>
          <w:sz w:val="28"/>
          <w:szCs w:val="28"/>
        </w:rPr>
        <w:t>T</w:t>
      </w:r>
      <w:r w:rsidR="00B05147" w:rsidRPr="00B565B6">
        <w:rPr>
          <w:rFonts w:ascii="Arial" w:hAnsi="Arial" w:cs="Arial"/>
          <w:b/>
          <w:color w:val="000000" w:themeColor="text1"/>
          <w:sz w:val="28"/>
          <w:szCs w:val="28"/>
        </w:rPr>
        <w:t>OURNAMENTS</w:t>
      </w:r>
    </w:p>
    <w:p w14:paraId="3509967B" w14:textId="77777777" w:rsidR="001C4259" w:rsidRPr="00142B22" w:rsidRDefault="001C4259" w:rsidP="001C4259">
      <w:pPr>
        <w:ind w:right="72"/>
        <w:jc w:val="both"/>
        <w:rPr>
          <w:rFonts w:ascii="Arial" w:hAnsi="Arial" w:cs="Arial"/>
          <w:b/>
          <w:color w:val="000000"/>
          <w:sz w:val="16"/>
          <w:szCs w:val="16"/>
        </w:rPr>
      </w:pPr>
    </w:p>
    <w:p w14:paraId="4BDEC0D4" w14:textId="77777777" w:rsidR="001C4259" w:rsidRPr="00142B22" w:rsidRDefault="001C4259" w:rsidP="001C4259">
      <w:pPr>
        <w:ind w:right="72"/>
        <w:jc w:val="both"/>
        <w:rPr>
          <w:rFonts w:ascii="Arial" w:hAnsi="Arial" w:cs="Arial"/>
          <w:b/>
          <w:color w:val="000000"/>
          <w:sz w:val="16"/>
          <w:szCs w:val="16"/>
        </w:rPr>
      </w:pPr>
      <w:r w:rsidRPr="00142B22">
        <w:rPr>
          <w:rFonts w:ascii="Arial" w:hAnsi="Arial" w:cs="Arial"/>
          <w:b/>
          <w:color w:val="000000"/>
          <w:sz w:val="16"/>
          <w:szCs w:val="16"/>
        </w:rPr>
        <w:t xml:space="preserve">Tournaments will be played throughout the local area on weekends, both Saturday and Sunday.  In some instances, we may be asked to play on a Friday.  This is not the norm and may occur only once or twice.  </w:t>
      </w:r>
    </w:p>
    <w:p w14:paraId="3B985E2E" w14:textId="77777777" w:rsidR="001C4259" w:rsidRPr="00142B22" w:rsidRDefault="001C4259" w:rsidP="001C4259">
      <w:pPr>
        <w:ind w:right="72"/>
        <w:jc w:val="both"/>
        <w:rPr>
          <w:rFonts w:ascii="Arial" w:hAnsi="Arial" w:cs="Arial"/>
          <w:b/>
          <w:color w:val="000000"/>
          <w:sz w:val="16"/>
          <w:szCs w:val="16"/>
        </w:rPr>
      </w:pPr>
    </w:p>
    <w:p w14:paraId="5F145C0D" w14:textId="51332233" w:rsidR="00EC321D" w:rsidRDefault="001C4259" w:rsidP="001C4259">
      <w:pPr>
        <w:ind w:right="72"/>
        <w:jc w:val="both"/>
        <w:rPr>
          <w:rFonts w:ascii="Arial" w:hAnsi="Arial" w:cs="Arial"/>
          <w:b/>
          <w:color w:val="000000"/>
          <w:sz w:val="16"/>
          <w:szCs w:val="16"/>
        </w:rPr>
      </w:pPr>
      <w:r w:rsidRPr="00142B22">
        <w:rPr>
          <w:rFonts w:ascii="Arial" w:hAnsi="Arial" w:cs="Arial"/>
          <w:b/>
          <w:color w:val="000000"/>
          <w:sz w:val="16"/>
          <w:szCs w:val="16"/>
        </w:rPr>
        <w:t>Parents will be asked to provide transportation to and from tournament sites for their children. We believe that parents should attend as many tournaments as possible to support their children.  We realize this is not always possible and we will work with parents to resolve any transportation issues that may arise.</w:t>
      </w:r>
    </w:p>
    <w:p w14:paraId="2B1C4A2C" w14:textId="77777777" w:rsidR="00EC321D" w:rsidRDefault="00EC321D" w:rsidP="001C4259">
      <w:pPr>
        <w:ind w:right="72"/>
        <w:jc w:val="both"/>
        <w:rPr>
          <w:rFonts w:ascii="Arial" w:hAnsi="Arial" w:cs="Arial"/>
          <w:b/>
          <w:color w:val="000000"/>
          <w:sz w:val="16"/>
          <w:szCs w:val="16"/>
        </w:rPr>
      </w:pPr>
    </w:p>
    <w:p w14:paraId="1B19923D" w14:textId="3FF00CFE" w:rsidR="004A716C" w:rsidRDefault="001C4259" w:rsidP="001C4259">
      <w:pPr>
        <w:ind w:right="72"/>
        <w:jc w:val="both"/>
        <w:rPr>
          <w:rFonts w:ascii="Arial" w:hAnsi="Arial" w:cs="Arial"/>
          <w:b/>
          <w:color w:val="000000"/>
          <w:sz w:val="16"/>
          <w:szCs w:val="16"/>
        </w:rPr>
      </w:pPr>
      <w:r w:rsidRPr="00142B22">
        <w:rPr>
          <w:rFonts w:ascii="Arial" w:hAnsi="Arial" w:cs="Arial"/>
          <w:b/>
          <w:color w:val="000000"/>
          <w:sz w:val="16"/>
          <w:szCs w:val="16"/>
        </w:rPr>
        <w:t xml:space="preserve">Parents, other family members, and friends attending weekend tournaments will have tournament admission costs, food costs, and travel expenses.  </w:t>
      </w:r>
      <w:r w:rsidR="004A716C">
        <w:rPr>
          <w:rFonts w:ascii="Arial" w:hAnsi="Arial" w:cs="Arial"/>
          <w:b/>
          <w:color w:val="000000"/>
          <w:sz w:val="16"/>
          <w:szCs w:val="16"/>
        </w:rPr>
        <w:t>This is the most expensive part of travel program.  Tournament admission cost could be as much as $8-$10 per adult a day.  Some tournaments may be two days.  Then there is cost of food and transportation.</w:t>
      </w:r>
      <w:r w:rsidR="007460D9">
        <w:rPr>
          <w:rFonts w:ascii="Arial" w:hAnsi="Arial" w:cs="Arial"/>
          <w:b/>
          <w:color w:val="000000"/>
          <w:sz w:val="16"/>
          <w:szCs w:val="16"/>
        </w:rPr>
        <w:t xml:space="preserve"> It can get very expensive for a weekend.  Best situation is no more than two tournaments per month.  </w:t>
      </w:r>
    </w:p>
    <w:p w14:paraId="49685305" w14:textId="77777777" w:rsidR="004A716C" w:rsidRDefault="004A716C" w:rsidP="001C4259">
      <w:pPr>
        <w:ind w:right="72"/>
        <w:jc w:val="both"/>
        <w:rPr>
          <w:rFonts w:ascii="Arial" w:hAnsi="Arial" w:cs="Arial"/>
          <w:b/>
          <w:color w:val="000000"/>
          <w:sz w:val="16"/>
          <w:szCs w:val="16"/>
        </w:rPr>
      </w:pPr>
    </w:p>
    <w:p w14:paraId="77563F97" w14:textId="5C06D47D" w:rsidR="001C4259" w:rsidRDefault="001C4259" w:rsidP="001C4259">
      <w:pPr>
        <w:ind w:right="72"/>
        <w:jc w:val="both"/>
        <w:rPr>
          <w:rFonts w:ascii="Arial" w:hAnsi="Arial" w:cs="Arial"/>
          <w:b/>
          <w:color w:val="000000"/>
          <w:sz w:val="16"/>
          <w:szCs w:val="16"/>
        </w:rPr>
      </w:pPr>
      <w:r w:rsidRPr="00142B22">
        <w:rPr>
          <w:rFonts w:ascii="Arial" w:hAnsi="Arial" w:cs="Arial"/>
          <w:b/>
          <w:color w:val="000000"/>
          <w:sz w:val="16"/>
          <w:szCs w:val="16"/>
        </w:rPr>
        <w:t xml:space="preserve">If the tournament requires overnight lodging, </w:t>
      </w:r>
      <w:r w:rsidR="007460D9">
        <w:rPr>
          <w:rFonts w:ascii="Arial" w:hAnsi="Arial" w:cs="Arial"/>
          <w:b/>
          <w:color w:val="000000"/>
          <w:sz w:val="16"/>
          <w:szCs w:val="16"/>
        </w:rPr>
        <w:t>those team expenses should be off set by fundraising and donations.  P</w:t>
      </w:r>
      <w:r w:rsidRPr="00142B22">
        <w:rPr>
          <w:rFonts w:ascii="Arial" w:hAnsi="Arial" w:cs="Arial"/>
          <w:b/>
          <w:color w:val="000000"/>
          <w:sz w:val="16"/>
          <w:szCs w:val="16"/>
        </w:rPr>
        <w:t xml:space="preserve">arents will be required to pay their own lodging expenses.  </w:t>
      </w:r>
      <w:r w:rsidR="006B6D55">
        <w:rPr>
          <w:rFonts w:ascii="Arial" w:hAnsi="Arial" w:cs="Arial"/>
          <w:b/>
          <w:color w:val="000000"/>
          <w:sz w:val="16"/>
          <w:szCs w:val="16"/>
        </w:rPr>
        <w:t xml:space="preserve">The Central Texas STARZZ program </w:t>
      </w:r>
      <w:r w:rsidRPr="00985737">
        <w:rPr>
          <w:rFonts w:ascii="Arial" w:hAnsi="Arial" w:cs="Arial"/>
          <w:b/>
          <w:i/>
          <w:color w:val="000000"/>
          <w:sz w:val="16"/>
          <w:szCs w:val="16"/>
        </w:rPr>
        <w:t>may</w:t>
      </w:r>
      <w:r w:rsidRPr="00142B22">
        <w:rPr>
          <w:rFonts w:ascii="Arial" w:hAnsi="Arial" w:cs="Arial"/>
          <w:b/>
          <w:color w:val="000000"/>
          <w:sz w:val="16"/>
          <w:szCs w:val="16"/>
        </w:rPr>
        <w:t xml:space="preserve"> attempt to cover some portions of lodging expenses for players through fundraising.</w:t>
      </w:r>
    </w:p>
    <w:p w14:paraId="35A03831" w14:textId="77777777" w:rsidR="007460D9" w:rsidRDefault="007460D9" w:rsidP="001C4259">
      <w:pPr>
        <w:ind w:right="72"/>
        <w:jc w:val="both"/>
        <w:rPr>
          <w:rFonts w:ascii="Arial" w:hAnsi="Arial" w:cs="Arial"/>
          <w:b/>
          <w:color w:val="000000"/>
          <w:sz w:val="16"/>
          <w:szCs w:val="16"/>
        </w:rPr>
      </w:pPr>
    </w:p>
    <w:p w14:paraId="1B24BE6D" w14:textId="77777777" w:rsidR="007460D9" w:rsidRPr="00142B22" w:rsidRDefault="007460D9" w:rsidP="007460D9">
      <w:pPr>
        <w:ind w:right="72"/>
        <w:jc w:val="both"/>
        <w:rPr>
          <w:rFonts w:ascii="Arial" w:hAnsi="Arial" w:cs="Arial"/>
          <w:b/>
          <w:color w:val="000000"/>
          <w:sz w:val="16"/>
          <w:szCs w:val="16"/>
        </w:rPr>
      </w:pPr>
      <w:r>
        <w:rPr>
          <w:rFonts w:ascii="Arial" w:hAnsi="Arial" w:cs="Arial"/>
          <w:b/>
          <w:color w:val="000000"/>
          <w:sz w:val="16"/>
          <w:szCs w:val="16"/>
        </w:rPr>
        <w:t>Please c</w:t>
      </w:r>
      <w:r w:rsidRPr="00142B22">
        <w:rPr>
          <w:rFonts w:ascii="Arial" w:hAnsi="Arial" w:cs="Arial"/>
          <w:b/>
          <w:color w:val="000000"/>
          <w:sz w:val="16"/>
          <w:szCs w:val="16"/>
        </w:rPr>
        <w:t>onsider these expenses when determining the total financial costs of participati</w:t>
      </w:r>
      <w:r>
        <w:rPr>
          <w:rFonts w:ascii="Arial" w:hAnsi="Arial" w:cs="Arial"/>
          <w:b/>
          <w:color w:val="000000"/>
          <w:sz w:val="16"/>
          <w:szCs w:val="16"/>
        </w:rPr>
        <w:t>on</w:t>
      </w:r>
      <w:r w:rsidRPr="00142B22">
        <w:rPr>
          <w:rFonts w:ascii="Arial" w:hAnsi="Arial" w:cs="Arial"/>
          <w:b/>
          <w:color w:val="000000"/>
          <w:sz w:val="16"/>
          <w:szCs w:val="16"/>
        </w:rPr>
        <w:t xml:space="preserve"> in this program.</w:t>
      </w:r>
    </w:p>
    <w:p w14:paraId="6BAA2BB2" w14:textId="77777777" w:rsidR="007460D9" w:rsidRPr="00142B22" w:rsidRDefault="007460D9" w:rsidP="007460D9">
      <w:pPr>
        <w:ind w:right="72"/>
        <w:jc w:val="both"/>
        <w:rPr>
          <w:rFonts w:ascii="Arial" w:hAnsi="Arial" w:cs="Arial"/>
          <w:b/>
          <w:color w:val="000000"/>
          <w:sz w:val="16"/>
          <w:szCs w:val="16"/>
        </w:rPr>
      </w:pPr>
    </w:p>
    <w:p w14:paraId="7A5B2C2B" w14:textId="77777777" w:rsidR="007460D9" w:rsidRPr="00142B22" w:rsidRDefault="007460D9" w:rsidP="007460D9">
      <w:pPr>
        <w:ind w:right="72"/>
        <w:jc w:val="both"/>
        <w:rPr>
          <w:rFonts w:ascii="Arial" w:hAnsi="Arial" w:cs="Arial"/>
          <w:b/>
          <w:sz w:val="16"/>
          <w:szCs w:val="16"/>
        </w:rPr>
      </w:pPr>
      <w:r w:rsidRPr="00142B22">
        <w:rPr>
          <w:rFonts w:ascii="Arial" w:hAnsi="Arial" w:cs="Arial"/>
          <w:b/>
          <w:color w:val="000000"/>
          <w:sz w:val="16"/>
          <w:szCs w:val="16"/>
        </w:rPr>
        <w:t>We are available to discuss our program with you further.  Please contact us!</w:t>
      </w:r>
    </w:p>
    <w:p w14:paraId="04642BFC" w14:textId="77777777" w:rsidR="007E172E" w:rsidRDefault="007E172E" w:rsidP="001C4259">
      <w:pPr>
        <w:ind w:right="72"/>
        <w:jc w:val="both"/>
        <w:rPr>
          <w:rFonts w:ascii="Arial" w:hAnsi="Arial" w:cs="Arial"/>
          <w:b/>
          <w:color w:val="000000"/>
          <w:sz w:val="16"/>
          <w:szCs w:val="16"/>
        </w:rPr>
      </w:pPr>
    </w:p>
    <w:p w14:paraId="46602886" w14:textId="77777777" w:rsidR="007460D9" w:rsidRDefault="007460D9" w:rsidP="001C4259">
      <w:pPr>
        <w:ind w:right="72"/>
        <w:jc w:val="both"/>
        <w:rPr>
          <w:rFonts w:ascii="Arial" w:hAnsi="Arial" w:cs="Arial"/>
          <w:b/>
          <w:color w:val="000000"/>
          <w:sz w:val="16"/>
          <w:szCs w:val="16"/>
        </w:rPr>
      </w:pPr>
    </w:p>
    <w:p w14:paraId="0B12181E" w14:textId="6073F2E5" w:rsidR="007E172E" w:rsidRDefault="007E172E" w:rsidP="004D4A56">
      <w:pPr>
        <w:ind w:right="72"/>
        <w:jc w:val="center"/>
        <w:rPr>
          <w:rFonts w:ascii="Arial" w:hAnsi="Arial" w:cs="Arial"/>
          <w:b/>
          <w:color w:val="000000"/>
          <w:sz w:val="16"/>
          <w:szCs w:val="16"/>
        </w:rPr>
      </w:pPr>
      <w:r>
        <w:rPr>
          <w:rFonts w:ascii="Arial" w:hAnsi="Arial" w:cs="Arial"/>
          <w:b/>
          <w:noProof/>
          <w:color w:val="000000"/>
          <w:sz w:val="16"/>
          <w:szCs w:val="16"/>
        </w:rPr>
        <w:drawing>
          <wp:inline distT="0" distB="0" distL="0" distR="0" wp14:anchorId="3531B5C7" wp14:editId="6C6DABAE">
            <wp:extent cx="1658166" cy="1385318"/>
            <wp:effectExtent l="0" t="0" r="0" b="1206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rotWithShape="1">
                    <a:blip r:embed="rId10">
                      <a:extLst>
                        <a:ext uri="{28A0092B-C50C-407E-A947-70E740481C1C}">
                          <a14:useLocalDpi xmlns:a14="http://schemas.microsoft.com/office/drawing/2010/main" val="0"/>
                        </a:ext>
                      </a:extLst>
                    </a:blip>
                    <a:srcRect b="16455"/>
                    <a:stretch/>
                  </pic:blipFill>
                  <pic:spPr bwMode="auto">
                    <a:xfrm>
                      <a:off x="0" y="0"/>
                      <a:ext cx="1663938" cy="1390140"/>
                    </a:xfrm>
                    <a:prstGeom prst="rect">
                      <a:avLst/>
                    </a:prstGeom>
                    <a:ln>
                      <a:noFill/>
                    </a:ln>
                    <a:extLs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77C57D54" w14:textId="16BA6C07" w:rsidR="0058507D" w:rsidRPr="00142B22" w:rsidRDefault="0058507D" w:rsidP="007460D9">
      <w:pPr>
        <w:ind w:right="72"/>
        <w:jc w:val="both"/>
        <w:rPr>
          <w:rFonts w:ascii="Arial" w:hAnsi="Arial" w:cs="Arial"/>
          <w:b/>
          <w:sz w:val="16"/>
          <w:szCs w:val="16"/>
        </w:rPr>
      </w:pPr>
    </w:p>
    <w:sectPr w:rsidR="0058507D" w:rsidRPr="00142B22" w:rsidSect="00CC5A51">
      <w:pgSz w:w="15840" w:h="12240" w:orient="landscape"/>
      <w:pgMar w:top="576" w:right="1080" w:bottom="576" w:left="1080" w:header="720" w:footer="720" w:gutter="0"/>
      <w:cols w:num="3" w:space="130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Black">
    <w:panose1 w:val="020B0A04020102020204"/>
    <w:charset w:val="00"/>
    <w:family w:val="auto"/>
    <w:pitch w:val="variable"/>
    <w:sig w:usb0="A00002AF" w:usb1="400078FB" w:usb2="00000000" w:usb3="00000000" w:csb0="0000009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AA3D78"/>
    <w:multiLevelType w:val="hybridMultilevel"/>
    <w:tmpl w:val="C0F4E10E"/>
    <w:lvl w:ilvl="0" w:tplc="E390BBCA">
      <w:numFmt w:val="bullet"/>
      <w:lvlText w:val="-"/>
      <w:lvlJc w:val="left"/>
      <w:pPr>
        <w:ind w:left="2300" w:hanging="360"/>
      </w:pPr>
      <w:rPr>
        <w:rFonts w:ascii="Arial" w:eastAsia="Times New Roman" w:hAnsi="Arial" w:cs="Arial" w:hint="default"/>
      </w:rPr>
    </w:lvl>
    <w:lvl w:ilvl="1" w:tplc="04090003" w:tentative="1">
      <w:start w:val="1"/>
      <w:numFmt w:val="bullet"/>
      <w:lvlText w:val="o"/>
      <w:lvlJc w:val="left"/>
      <w:pPr>
        <w:ind w:left="3020" w:hanging="360"/>
      </w:pPr>
      <w:rPr>
        <w:rFonts w:ascii="Courier New" w:hAnsi="Courier New" w:cs="Courier New" w:hint="default"/>
      </w:rPr>
    </w:lvl>
    <w:lvl w:ilvl="2" w:tplc="04090005" w:tentative="1">
      <w:start w:val="1"/>
      <w:numFmt w:val="bullet"/>
      <w:lvlText w:val=""/>
      <w:lvlJc w:val="left"/>
      <w:pPr>
        <w:ind w:left="3740" w:hanging="360"/>
      </w:pPr>
      <w:rPr>
        <w:rFonts w:ascii="Wingdings" w:hAnsi="Wingdings" w:hint="default"/>
      </w:rPr>
    </w:lvl>
    <w:lvl w:ilvl="3" w:tplc="04090001" w:tentative="1">
      <w:start w:val="1"/>
      <w:numFmt w:val="bullet"/>
      <w:lvlText w:val=""/>
      <w:lvlJc w:val="left"/>
      <w:pPr>
        <w:ind w:left="4460" w:hanging="360"/>
      </w:pPr>
      <w:rPr>
        <w:rFonts w:ascii="Symbol" w:hAnsi="Symbol" w:hint="default"/>
      </w:rPr>
    </w:lvl>
    <w:lvl w:ilvl="4" w:tplc="04090003" w:tentative="1">
      <w:start w:val="1"/>
      <w:numFmt w:val="bullet"/>
      <w:lvlText w:val="o"/>
      <w:lvlJc w:val="left"/>
      <w:pPr>
        <w:ind w:left="5180" w:hanging="360"/>
      </w:pPr>
      <w:rPr>
        <w:rFonts w:ascii="Courier New" w:hAnsi="Courier New" w:cs="Courier New" w:hint="default"/>
      </w:rPr>
    </w:lvl>
    <w:lvl w:ilvl="5" w:tplc="04090005" w:tentative="1">
      <w:start w:val="1"/>
      <w:numFmt w:val="bullet"/>
      <w:lvlText w:val=""/>
      <w:lvlJc w:val="left"/>
      <w:pPr>
        <w:ind w:left="5900" w:hanging="360"/>
      </w:pPr>
      <w:rPr>
        <w:rFonts w:ascii="Wingdings" w:hAnsi="Wingdings" w:hint="default"/>
      </w:rPr>
    </w:lvl>
    <w:lvl w:ilvl="6" w:tplc="04090001" w:tentative="1">
      <w:start w:val="1"/>
      <w:numFmt w:val="bullet"/>
      <w:lvlText w:val=""/>
      <w:lvlJc w:val="left"/>
      <w:pPr>
        <w:ind w:left="6620" w:hanging="360"/>
      </w:pPr>
      <w:rPr>
        <w:rFonts w:ascii="Symbol" w:hAnsi="Symbol" w:hint="default"/>
      </w:rPr>
    </w:lvl>
    <w:lvl w:ilvl="7" w:tplc="04090003" w:tentative="1">
      <w:start w:val="1"/>
      <w:numFmt w:val="bullet"/>
      <w:lvlText w:val="o"/>
      <w:lvlJc w:val="left"/>
      <w:pPr>
        <w:ind w:left="7340" w:hanging="360"/>
      </w:pPr>
      <w:rPr>
        <w:rFonts w:ascii="Courier New" w:hAnsi="Courier New" w:cs="Courier New" w:hint="default"/>
      </w:rPr>
    </w:lvl>
    <w:lvl w:ilvl="8" w:tplc="04090005" w:tentative="1">
      <w:start w:val="1"/>
      <w:numFmt w:val="bullet"/>
      <w:lvlText w:val=""/>
      <w:lvlJc w:val="left"/>
      <w:pPr>
        <w:ind w:left="8060" w:hanging="360"/>
      </w:pPr>
      <w:rPr>
        <w:rFonts w:ascii="Wingdings" w:hAnsi="Wingdings" w:hint="default"/>
      </w:rPr>
    </w:lvl>
  </w:abstractNum>
  <w:abstractNum w:abstractNumId="1">
    <w:nsid w:val="345F647C"/>
    <w:multiLevelType w:val="hybridMultilevel"/>
    <w:tmpl w:val="8D185CFE"/>
    <w:lvl w:ilvl="0" w:tplc="9B8E1E88">
      <w:numFmt w:val="bullet"/>
      <w:lvlText w:val="-"/>
      <w:lvlJc w:val="left"/>
      <w:pPr>
        <w:ind w:left="2740" w:hanging="360"/>
      </w:pPr>
      <w:rPr>
        <w:rFonts w:ascii="Arial" w:eastAsia="Times New Roman" w:hAnsi="Arial" w:cs="Arial" w:hint="default"/>
      </w:rPr>
    </w:lvl>
    <w:lvl w:ilvl="1" w:tplc="04090003" w:tentative="1">
      <w:start w:val="1"/>
      <w:numFmt w:val="bullet"/>
      <w:lvlText w:val="o"/>
      <w:lvlJc w:val="left"/>
      <w:pPr>
        <w:ind w:left="3460" w:hanging="360"/>
      </w:pPr>
      <w:rPr>
        <w:rFonts w:ascii="Courier New" w:hAnsi="Courier New" w:cs="Courier New" w:hint="default"/>
      </w:rPr>
    </w:lvl>
    <w:lvl w:ilvl="2" w:tplc="04090005" w:tentative="1">
      <w:start w:val="1"/>
      <w:numFmt w:val="bullet"/>
      <w:lvlText w:val=""/>
      <w:lvlJc w:val="left"/>
      <w:pPr>
        <w:ind w:left="4180" w:hanging="360"/>
      </w:pPr>
      <w:rPr>
        <w:rFonts w:ascii="Wingdings" w:hAnsi="Wingdings" w:hint="default"/>
      </w:rPr>
    </w:lvl>
    <w:lvl w:ilvl="3" w:tplc="04090001" w:tentative="1">
      <w:start w:val="1"/>
      <w:numFmt w:val="bullet"/>
      <w:lvlText w:val=""/>
      <w:lvlJc w:val="left"/>
      <w:pPr>
        <w:ind w:left="4900" w:hanging="360"/>
      </w:pPr>
      <w:rPr>
        <w:rFonts w:ascii="Symbol" w:hAnsi="Symbol" w:hint="default"/>
      </w:rPr>
    </w:lvl>
    <w:lvl w:ilvl="4" w:tplc="04090003" w:tentative="1">
      <w:start w:val="1"/>
      <w:numFmt w:val="bullet"/>
      <w:lvlText w:val="o"/>
      <w:lvlJc w:val="left"/>
      <w:pPr>
        <w:ind w:left="5620" w:hanging="360"/>
      </w:pPr>
      <w:rPr>
        <w:rFonts w:ascii="Courier New" w:hAnsi="Courier New" w:cs="Courier New" w:hint="default"/>
      </w:rPr>
    </w:lvl>
    <w:lvl w:ilvl="5" w:tplc="04090005" w:tentative="1">
      <w:start w:val="1"/>
      <w:numFmt w:val="bullet"/>
      <w:lvlText w:val=""/>
      <w:lvlJc w:val="left"/>
      <w:pPr>
        <w:ind w:left="6340" w:hanging="360"/>
      </w:pPr>
      <w:rPr>
        <w:rFonts w:ascii="Wingdings" w:hAnsi="Wingdings" w:hint="default"/>
      </w:rPr>
    </w:lvl>
    <w:lvl w:ilvl="6" w:tplc="04090001" w:tentative="1">
      <w:start w:val="1"/>
      <w:numFmt w:val="bullet"/>
      <w:lvlText w:val=""/>
      <w:lvlJc w:val="left"/>
      <w:pPr>
        <w:ind w:left="7060" w:hanging="360"/>
      </w:pPr>
      <w:rPr>
        <w:rFonts w:ascii="Symbol" w:hAnsi="Symbol" w:hint="default"/>
      </w:rPr>
    </w:lvl>
    <w:lvl w:ilvl="7" w:tplc="04090003" w:tentative="1">
      <w:start w:val="1"/>
      <w:numFmt w:val="bullet"/>
      <w:lvlText w:val="o"/>
      <w:lvlJc w:val="left"/>
      <w:pPr>
        <w:ind w:left="7780" w:hanging="360"/>
      </w:pPr>
      <w:rPr>
        <w:rFonts w:ascii="Courier New" w:hAnsi="Courier New" w:cs="Courier New" w:hint="default"/>
      </w:rPr>
    </w:lvl>
    <w:lvl w:ilvl="8" w:tplc="04090005" w:tentative="1">
      <w:start w:val="1"/>
      <w:numFmt w:val="bullet"/>
      <w:lvlText w:val=""/>
      <w:lvlJc w:val="left"/>
      <w:pPr>
        <w:ind w:left="8500" w:hanging="360"/>
      </w:pPr>
      <w:rPr>
        <w:rFonts w:ascii="Wingdings" w:hAnsi="Wingdings" w:hint="default"/>
      </w:rPr>
    </w:lvl>
  </w:abstractNum>
  <w:abstractNum w:abstractNumId="2">
    <w:nsid w:val="3AC8527E"/>
    <w:multiLevelType w:val="hybridMultilevel"/>
    <w:tmpl w:val="9B349BB0"/>
    <w:lvl w:ilvl="0" w:tplc="CC7C610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DF30F91"/>
    <w:multiLevelType w:val="hybridMultilevel"/>
    <w:tmpl w:val="8834C2F2"/>
    <w:lvl w:ilvl="0" w:tplc="40D8F336">
      <w:start w:val="1"/>
      <w:numFmt w:val="lowerLetter"/>
      <w:lvlText w:val="%1."/>
      <w:lvlJc w:val="left"/>
      <w:pPr>
        <w:tabs>
          <w:tab w:val="num" w:pos="360"/>
        </w:tabs>
        <w:ind w:left="360" w:hanging="360"/>
      </w:pPr>
      <w:rPr>
        <w:rFonts w:ascii="Arial" w:eastAsia="Times New Roman" w:hAnsi="Arial" w:cs="Arial" w:hint="default"/>
      </w:rPr>
    </w:lvl>
    <w:lvl w:ilvl="1" w:tplc="F7C6076A" w:tentative="1">
      <w:start w:val="1"/>
      <w:numFmt w:val="bullet"/>
      <w:lvlText w:val=""/>
      <w:lvlJc w:val="left"/>
      <w:pPr>
        <w:tabs>
          <w:tab w:val="num" w:pos="1080"/>
        </w:tabs>
        <w:ind w:left="1080" w:hanging="360"/>
      </w:pPr>
      <w:rPr>
        <w:rFonts w:ascii="Wingdings" w:hAnsi="Wingdings" w:hint="default"/>
      </w:rPr>
    </w:lvl>
    <w:lvl w:ilvl="2" w:tplc="ABA8DC96" w:tentative="1">
      <w:start w:val="1"/>
      <w:numFmt w:val="bullet"/>
      <w:lvlText w:val=""/>
      <w:lvlJc w:val="left"/>
      <w:pPr>
        <w:tabs>
          <w:tab w:val="num" w:pos="1800"/>
        </w:tabs>
        <w:ind w:left="1800" w:hanging="360"/>
      </w:pPr>
      <w:rPr>
        <w:rFonts w:ascii="Wingdings" w:hAnsi="Wingdings" w:hint="default"/>
      </w:rPr>
    </w:lvl>
    <w:lvl w:ilvl="3" w:tplc="008A2A7C" w:tentative="1">
      <w:start w:val="1"/>
      <w:numFmt w:val="bullet"/>
      <w:lvlText w:val=""/>
      <w:lvlJc w:val="left"/>
      <w:pPr>
        <w:tabs>
          <w:tab w:val="num" w:pos="2520"/>
        </w:tabs>
        <w:ind w:left="2520" w:hanging="360"/>
      </w:pPr>
      <w:rPr>
        <w:rFonts w:ascii="Wingdings" w:hAnsi="Wingdings" w:hint="default"/>
      </w:rPr>
    </w:lvl>
    <w:lvl w:ilvl="4" w:tplc="3D1268B4" w:tentative="1">
      <w:start w:val="1"/>
      <w:numFmt w:val="bullet"/>
      <w:lvlText w:val=""/>
      <w:lvlJc w:val="left"/>
      <w:pPr>
        <w:tabs>
          <w:tab w:val="num" w:pos="3240"/>
        </w:tabs>
        <w:ind w:left="3240" w:hanging="360"/>
      </w:pPr>
      <w:rPr>
        <w:rFonts w:ascii="Wingdings" w:hAnsi="Wingdings" w:hint="default"/>
      </w:rPr>
    </w:lvl>
    <w:lvl w:ilvl="5" w:tplc="372E39D8" w:tentative="1">
      <w:start w:val="1"/>
      <w:numFmt w:val="bullet"/>
      <w:lvlText w:val=""/>
      <w:lvlJc w:val="left"/>
      <w:pPr>
        <w:tabs>
          <w:tab w:val="num" w:pos="3960"/>
        </w:tabs>
        <w:ind w:left="3960" w:hanging="360"/>
      </w:pPr>
      <w:rPr>
        <w:rFonts w:ascii="Wingdings" w:hAnsi="Wingdings" w:hint="default"/>
      </w:rPr>
    </w:lvl>
    <w:lvl w:ilvl="6" w:tplc="6F0A5D78" w:tentative="1">
      <w:start w:val="1"/>
      <w:numFmt w:val="bullet"/>
      <w:lvlText w:val=""/>
      <w:lvlJc w:val="left"/>
      <w:pPr>
        <w:tabs>
          <w:tab w:val="num" w:pos="4680"/>
        </w:tabs>
        <w:ind w:left="4680" w:hanging="360"/>
      </w:pPr>
      <w:rPr>
        <w:rFonts w:ascii="Wingdings" w:hAnsi="Wingdings" w:hint="default"/>
      </w:rPr>
    </w:lvl>
    <w:lvl w:ilvl="7" w:tplc="276E1D38" w:tentative="1">
      <w:start w:val="1"/>
      <w:numFmt w:val="bullet"/>
      <w:lvlText w:val=""/>
      <w:lvlJc w:val="left"/>
      <w:pPr>
        <w:tabs>
          <w:tab w:val="num" w:pos="5400"/>
        </w:tabs>
        <w:ind w:left="5400" w:hanging="360"/>
      </w:pPr>
      <w:rPr>
        <w:rFonts w:ascii="Wingdings" w:hAnsi="Wingdings" w:hint="default"/>
      </w:rPr>
    </w:lvl>
    <w:lvl w:ilvl="8" w:tplc="530A199E" w:tentative="1">
      <w:start w:val="1"/>
      <w:numFmt w:val="bullet"/>
      <w:lvlText w:val=""/>
      <w:lvlJc w:val="left"/>
      <w:pPr>
        <w:tabs>
          <w:tab w:val="num" w:pos="6120"/>
        </w:tabs>
        <w:ind w:left="6120" w:hanging="360"/>
      </w:pPr>
      <w:rPr>
        <w:rFonts w:ascii="Wingdings" w:hAnsi="Wingdings" w:hint="default"/>
      </w:rPr>
    </w:lvl>
  </w:abstractNum>
  <w:abstractNum w:abstractNumId="4">
    <w:nsid w:val="5E8A20FD"/>
    <w:multiLevelType w:val="hybridMultilevel"/>
    <w:tmpl w:val="5CB8736E"/>
    <w:lvl w:ilvl="0" w:tplc="AD44AD58">
      <w:start w:val="1"/>
      <w:numFmt w:val="bullet"/>
      <w:lvlText w:val=""/>
      <w:lvlJc w:val="left"/>
      <w:pPr>
        <w:tabs>
          <w:tab w:val="num" w:pos="2880"/>
        </w:tabs>
        <w:ind w:left="2880" w:hanging="360"/>
      </w:pPr>
      <w:rPr>
        <w:rFonts w:ascii="Wingdings" w:hAnsi="Wingdings" w:hint="default"/>
      </w:rPr>
    </w:lvl>
    <w:lvl w:ilvl="1" w:tplc="990E16B0">
      <w:start w:val="1"/>
      <w:numFmt w:val="bullet"/>
      <w:lvlText w:val=""/>
      <w:lvlJc w:val="left"/>
      <w:pPr>
        <w:tabs>
          <w:tab w:val="num" w:pos="3600"/>
        </w:tabs>
        <w:ind w:left="3600" w:hanging="360"/>
      </w:pPr>
      <w:rPr>
        <w:rFonts w:ascii="Wingdings" w:hAnsi="Wingdings" w:hint="default"/>
      </w:rPr>
    </w:lvl>
    <w:lvl w:ilvl="2" w:tplc="ADF2AECA" w:tentative="1">
      <w:start w:val="1"/>
      <w:numFmt w:val="bullet"/>
      <w:lvlText w:val=""/>
      <w:lvlJc w:val="left"/>
      <w:pPr>
        <w:tabs>
          <w:tab w:val="num" w:pos="4320"/>
        </w:tabs>
        <w:ind w:left="4320" w:hanging="360"/>
      </w:pPr>
      <w:rPr>
        <w:rFonts w:ascii="Wingdings" w:hAnsi="Wingdings" w:hint="default"/>
      </w:rPr>
    </w:lvl>
    <w:lvl w:ilvl="3" w:tplc="ECC4D87E" w:tentative="1">
      <w:start w:val="1"/>
      <w:numFmt w:val="bullet"/>
      <w:lvlText w:val=""/>
      <w:lvlJc w:val="left"/>
      <w:pPr>
        <w:tabs>
          <w:tab w:val="num" w:pos="5040"/>
        </w:tabs>
        <w:ind w:left="5040" w:hanging="360"/>
      </w:pPr>
      <w:rPr>
        <w:rFonts w:ascii="Wingdings" w:hAnsi="Wingdings" w:hint="default"/>
      </w:rPr>
    </w:lvl>
    <w:lvl w:ilvl="4" w:tplc="E3D0538E" w:tentative="1">
      <w:start w:val="1"/>
      <w:numFmt w:val="bullet"/>
      <w:lvlText w:val=""/>
      <w:lvlJc w:val="left"/>
      <w:pPr>
        <w:tabs>
          <w:tab w:val="num" w:pos="5760"/>
        </w:tabs>
        <w:ind w:left="5760" w:hanging="360"/>
      </w:pPr>
      <w:rPr>
        <w:rFonts w:ascii="Wingdings" w:hAnsi="Wingdings" w:hint="default"/>
      </w:rPr>
    </w:lvl>
    <w:lvl w:ilvl="5" w:tplc="DE9A3566" w:tentative="1">
      <w:start w:val="1"/>
      <w:numFmt w:val="bullet"/>
      <w:lvlText w:val=""/>
      <w:lvlJc w:val="left"/>
      <w:pPr>
        <w:tabs>
          <w:tab w:val="num" w:pos="6480"/>
        </w:tabs>
        <w:ind w:left="6480" w:hanging="360"/>
      </w:pPr>
      <w:rPr>
        <w:rFonts w:ascii="Wingdings" w:hAnsi="Wingdings" w:hint="default"/>
      </w:rPr>
    </w:lvl>
    <w:lvl w:ilvl="6" w:tplc="D34A4C04" w:tentative="1">
      <w:start w:val="1"/>
      <w:numFmt w:val="bullet"/>
      <w:lvlText w:val=""/>
      <w:lvlJc w:val="left"/>
      <w:pPr>
        <w:tabs>
          <w:tab w:val="num" w:pos="7200"/>
        </w:tabs>
        <w:ind w:left="7200" w:hanging="360"/>
      </w:pPr>
      <w:rPr>
        <w:rFonts w:ascii="Wingdings" w:hAnsi="Wingdings" w:hint="default"/>
      </w:rPr>
    </w:lvl>
    <w:lvl w:ilvl="7" w:tplc="C54ED3C4" w:tentative="1">
      <w:start w:val="1"/>
      <w:numFmt w:val="bullet"/>
      <w:lvlText w:val=""/>
      <w:lvlJc w:val="left"/>
      <w:pPr>
        <w:tabs>
          <w:tab w:val="num" w:pos="7920"/>
        </w:tabs>
        <w:ind w:left="7920" w:hanging="360"/>
      </w:pPr>
      <w:rPr>
        <w:rFonts w:ascii="Wingdings" w:hAnsi="Wingdings" w:hint="default"/>
      </w:rPr>
    </w:lvl>
    <w:lvl w:ilvl="8" w:tplc="B3566CDE" w:tentative="1">
      <w:start w:val="1"/>
      <w:numFmt w:val="bullet"/>
      <w:lvlText w:val=""/>
      <w:lvlJc w:val="left"/>
      <w:pPr>
        <w:tabs>
          <w:tab w:val="num" w:pos="8640"/>
        </w:tabs>
        <w:ind w:left="864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9"/>
  <w:proofState w:spelling="clean" w:grammar="clean"/>
  <w:defaultTabStop w:val="720"/>
  <w:drawingGridHorizontalSpacing w:val="110"/>
  <w:displayHorizont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0A0"/>
    <w:rsid w:val="00003A9B"/>
    <w:rsid w:val="000050CC"/>
    <w:rsid w:val="00005791"/>
    <w:rsid w:val="000057AF"/>
    <w:rsid w:val="000062B0"/>
    <w:rsid w:val="0000739A"/>
    <w:rsid w:val="00007DC6"/>
    <w:rsid w:val="00010648"/>
    <w:rsid w:val="000134D7"/>
    <w:rsid w:val="000138C0"/>
    <w:rsid w:val="0001468C"/>
    <w:rsid w:val="00014FC3"/>
    <w:rsid w:val="00020E2F"/>
    <w:rsid w:val="00023498"/>
    <w:rsid w:val="000300B9"/>
    <w:rsid w:val="0003042E"/>
    <w:rsid w:val="00030DF8"/>
    <w:rsid w:val="00031C34"/>
    <w:rsid w:val="0003398E"/>
    <w:rsid w:val="00036085"/>
    <w:rsid w:val="00037439"/>
    <w:rsid w:val="00042D00"/>
    <w:rsid w:val="00043D81"/>
    <w:rsid w:val="00045383"/>
    <w:rsid w:val="0005335E"/>
    <w:rsid w:val="000537CF"/>
    <w:rsid w:val="00055815"/>
    <w:rsid w:val="00060C37"/>
    <w:rsid w:val="000622B7"/>
    <w:rsid w:val="00071545"/>
    <w:rsid w:val="00080296"/>
    <w:rsid w:val="00091B15"/>
    <w:rsid w:val="00092DBF"/>
    <w:rsid w:val="00092F67"/>
    <w:rsid w:val="00094DAA"/>
    <w:rsid w:val="0009568D"/>
    <w:rsid w:val="000A0595"/>
    <w:rsid w:val="000A3505"/>
    <w:rsid w:val="000B0270"/>
    <w:rsid w:val="000B1DAA"/>
    <w:rsid w:val="000B29D7"/>
    <w:rsid w:val="000B408F"/>
    <w:rsid w:val="000B610F"/>
    <w:rsid w:val="000C0F9B"/>
    <w:rsid w:val="000C13D8"/>
    <w:rsid w:val="000C3008"/>
    <w:rsid w:val="000C6225"/>
    <w:rsid w:val="000D27A1"/>
    <w:rsid w:val="000D49B3"/>
    <w:rsid w:val="000D5090"/>
    <w:rsid w:val="000D5CC8"/>
    <w:rsid w:val="000E181F"/>
    <w:rsid w:val="000E256D"/>
    <w:rsid w:val="000E2756"/>
    <w:rsid w:val="000E50D1"/>
    <w:rsid w:val="000E79AD"/>
    <w:rsid w:val="000F3858"/>
    <w:rsid w:val="000F5F11"/>
    <w:rsid w:val="000F7047"/>
    <w:rsid w:val="000F7334"/>
    <w:rsid w:val="00103FEA"/>
    <w:rsid w:val="00104B29"/>
    <w:rsid w:val="001063B0"/>
    <w:rsid w:val="00106CAC"/>
    <w:rsid w:val="001132C4"/>
    <w:rsid w:val="00115756"/>
    <w:rsid w:val="001168B3"/>
    <w:rsid w:val="00116D24"/>
    <w:rsid w:val="00117BCE"/>
    <w:rsid w:val="00117BF7"/>
    <w:rsid w:val="00124A48"/>
    <w:rsid w:val="00127965"/>
    <w:rsid w:val="00133654"/>
    <w:rsid w:val="00133EED"/>
    <w:rsid w:val="00135AEA"/>
    <w:rsid w:val="001378FA"/>
    <w:rsid w:val="001379BB"/>
    <w:rsid w:val="001400EC"/>
    <w:rsid w:val="00140FD1"/>
    <w:rsid w:val="00141C50"/>
    <w:rsid w:val="00142B22"/>
    <w:rsid w:val="0015082F"/>
    <w:rsid w:val="00154CCB"/>
    <w:rsid w:val="00161690"/>
    <w:rsid w:val="00162724"/>
    <w:rsid w:val="0016778E"/>
    <w:rsid w:val="00167F0D"/>
    <w:rsid w:val="00172751"/>
    <w:rsid w:val="00172FFE"/>
    <w:rsid w:val="0017325F"/>
    <w:rsid w:val="00173402"/>
    <w:rsid w:val="00173656"/>
    <w:rsid w:val="001736CE"/>
    <w:rsid w:val="00173CF5"/>
    <w:rsid w:val="00177365"/>
    <w:rsid w:val="00181641"/>
    <w:rsid w:val="00181EE1"/>
    <w:rsid w:val="00182A04"/>
    <w:rsid w:val="001832CE"/>
    <w:rsid w:val="00184414"/>
    <w:rsid w:val="0018503B"/>
    <w:rsid w:val="00187E71"/>
    <w:rsid w:val="00193886"/>
    <w:rsid w:val="00193BA7"/>
    <w:rsid w:val="00195C4B"/>
    <w:rsid w:val="00197357"/>
    <w:rsid w:val="0019760E"/>
    <w:rsid w:val="001A334C"/>
    <w:rsid w:val="001A63C6"/>
    <w:rsid w:val="001B0D93"/>
    <w:rsid w:val="001B1D69"/>
    <w:rsid w:val="001B5392"/>
    <w:rsid w:val="001C02D9"/>
    <w:rsid w:val="001C12B2"/>
    <w:rsid w:val="001C19D4"/>
    <w:rsid w:val="001C3B23"/>
    <w:rsid w:val="001C3F7D"/>
    <w:rsid w:val="001C4259"/>
    <w:rsid w:val="001C562F"/>
    <w:rsid w:val="001C57D1"/>
    <w:rsid w:val="001C6031"/>
    <w:rsid w:val="001D18CF"/>
    <w:rsid w:val="001D1C68"/>
    <w:rsid w:val="001D79A0"/>
    <w:rsid w:val="001E0265"/>
    <w:rsid w:val="001E3658"/>
    <w:rsid w:val="001E4D55"/>
    <w:rsid w:val="001E5564"/>
    <w:rsid w:val="001E5BCC"/>
    <w:rsid w:val="001E6048"/>
    <w:rsid w:val="001E78CE"/>
    <w:rsid w:val="001F2D98"/>
    <w:rsid w:val="001F6574"/>
    <w:rsid w:val="002038BF"/>
    <w:rsid w:val="00210809"/>
    <w:rsid w:val="00210CDC"/>
    <w:rsid w:val="00210FA3"/>
    <w:rsid w:val="00211246"/>
    <w:rsid w:val="00211436"/>
    <w:rsid w:val="0021270E"/>
    <w:rsid w:val="00212DA5"/>
    <w:rsid w:val="002138AC"/>
    <w:rsid w:val="00213A46"/>
    <w:rsid w:val="002152F5"/>
    <w:rsid w:val="002156E6"/>
    <w:rsid w:val="00217E13"/>
    <w:rsid w:val="00222B73"/>
    <w:rsid w:val="00223CE7"/>
    <w:rsid w:val="00225999"/>
    <w:rsid w:val="0022655A"/>
    <w:rsid w:val="00226AC7"/>
    <w:rsid w:val="00227D6D"/>
    <w:rsid w:val="0023076A"/>
    <w:rsid w:val="00232D56"/>
    <w:rsid w:val="002339A7"/>
    <w:rsid w:val="00240BC9"/>
    <w:rsid w:val="00242D9A"/>
    <w:rsid w:val="00243109"/>
    <w:rsid w:val="002439E4"/>
    <w:rsid w:val="00243DC3"/>
    <w:rsid w:val="002444C8"/>
    <w:rsid w:val="002531D7"/>
    <w:rsid w:val="00263FF9"/>
    <w:rsid w:val="002703D0"/>
    <w:rsid w:val="00271840"/>
    <w:rsid w:val="0027294D"/>
    <w:rsid w:val="00272C8D"/>
    <w:rsid w:val="00272FE9"/>
    <w:rsid w:val="00273C81"/>
    <w:rsid w:val="00273D16"/>
    <w:rsid w:val="00281864"/>
    <w:rsid w:val="00281FE0"/>
    <w:rsid w:val="0029163A"/>
    <w:rsid w:val="002916B0"/>
    <w:rsid w:val="00292816"/>
    <w:rsid w:val="0029310C"/>
    <w:rsid w:val="002946FA"/>
    <w:rsid w:val="00295B4A"/>
    <w:rsid w:val="00296EE6"/>
    <w:rsid w:val="002A1435"/>
    <w:rsid w:val="002A4E8C"/>
    <w:rsid w:val="002A5D0B"/>
    <w:rsid w:val="002B1DEE"/>
    <w:rsid w:val="002B2FDA"/>
    <w:rsid w:val="002B313D"/>
    <w:rsid w:val="002B3425"/>
    <w:rsid w:val="002B476F"/>
    <w:rsid w:val="002B5032"/>
    <w:rsid w:val="002C0154"/>
    <w:rsid w:val="002C1E6E"/>
    <w:rsid w:val="002C2F1C"/>
    <w:rsid w:val="002C69EA"/>
    <w:rsid w:val="002D5418"/>
    <w:rsid w:val="002D5A93"/>
    <w:rsid w:val="002E5EA9"/>
    <w:rsid w:val="002E6970"/>
    <w:rsid w:val="002F5970"/>
    <w:rsid w:val="002F61ED"/>
    <w:rsid w:val="002F7F05"/>
    <w:rsid w:val="00300E58"/>
    <w:rsid w:val="00300FD8"/>
    <w:rsid w:val="003029E4"/>
    <w:rsid w:val="00306C8E"/>
    <w:rsid w:val="00307D66"/>
    <w:rsid w:val="00321549"/>
    <w:rsid w:val="00321F35"/>
    <w:rsid w:val="00325244"/>
    <w:rsid w:val="003319D4"/>
    <w:rsid w:val="0033375E"/>
    <w:rsid w:val="00336C31"/>
    <w:rsid w:val="0033702C"/>
    <w:rsid w:val="003379F9"/>
    <w:rsid w:val="00343FE0"/>
    <w:rsid w:val="0035393D"/>
    <w:rsid w:val="00353E8D"/>
    <w:rsid w:val="0035685C"/>
    <w:rsid w:val="00357BB9"/>
    <w:rsid w:val="003616E8"/>
    <w:rsid w:val="00361AD1"/>
    <w:rsid w:val="003626E6"/>
    <w:rsid w:val="00362ABD"/>
    <w:rsid w:val="00362DFD"/>
    <w:rsid w:val="00372BE7"/>
    <w:rsid w:val="00373811"/>
    <w:rsid w:val="00374BAB"/>
    <w:rsid w:val="003752DE"/>
    <w:rsid w:val="00381BE3"/>
    <w:rsid w:val="00382729"/>
    <w:rsid w:val="00382ECD"/>
    <w:rsid w:val="00383038"/>
    <w:rsid w:val="003831B6"/>
    <w:rsid w:val="00387D9D"/>
    <w:rsid w:val="00390029"/>
    <w:rsid w:val="0039092D"/>
    <w:rsid w:val="00394803"/>
    <w:rsid w:val="00397502"/>
    <w:rsid w:val="003A0695"/>
    <w:rsid w:val="003A0B21"/>
    <w:rsid w:val="003A2DF2"/>
    <w:rsid w:val="003A3140"/>
    <w:rsid w:val="003A35D4"/>
    <w:rsid w:val="003A4783"/>
    <w:rsid w:val="003A6221"/>
    <w:rsid w:val="003A7E9E"/>
    <w:rsid w:val="003B065E"/>
    <w:rsid w:val="003B5905"/>
    <w:rsid w:val="003B7F8A"/>
    <w:rsid w:val="003C5C87"/>
    <w:rsid w:val="003C63F6"/>
    <w:rsid w:val="003C779A"/>
    <w:rsid w:val="003C7833"/>
    <w:rsid w:val="003D13CB"/>
    <w:rsid w:val="003D40A0"/>
    <w:rsid w:val="003D46E4"/>
    <w:rsid w:val="003E1E28"/>
    <w:rsid w:val="003E63E5"/>
    <w:rsid w:val="003F05AC"/>
    <w:rsid w:val="003F0A40"/>
    <w:rsid w:val="003F376B"/>
    <w:rsid w:val="003F37CF"/>
    <w:rsid w:val="003F4BBC"/>
    <w:rsid w:val="00400546"/>
    <w:rsid w:val="00404E88"/>
    <w:rsid w:val="0040542D"/>
    <w:rsid w:val="00406D1E"/>
    <w:rsid w:val="0041183B"/>
    <w:rsid w:val="00412559"/>
    <w:rsid w:val="00412B2F"/>
    <w:rsid w:val="004143EA"/>
    <w:rsid w:val="00414E53"/>
    <w:rsid w:val="00416B85"/>
    <w:rsid w:val="00422875"/>
    <w:rsid w:val="00430089"/>
    <w:rsid w:val="00430642"/>
    <w:rsid w:val="00432858"/>
    <w:rsid w:val="00433855"/>
    <w:rsid w:val="0043438E"/>
    <w:rsid w:val="00440F3D"/>
    <w:rsid w:val="004414F4"/>
    <w:rsid w:val="00442E92"/>
    <w:rsid w:val="004433FA"/>
    <w:rsid w:val="00443F5B"/>
    <w:rsid w:val="00445957"/>
    <w:rsid w:val="0044651D"/>
    <w:rsid w:val="0044796B"/>
    <w:rsid w:val="00447D17"/>
    <w:rsid w:val="004508DF"/>
    <w:rsid w:val="004532A6"/>
    <w:rsid w:val="004551AE"/>
    <w:rsid w:val="0045683E"/>
    <w:rsid w:val="00460DCF"/>
    <w:rsid w:val="004610BC"/>
    <w:rsid w:val="00462D2A"/>
    <w:rsid w:val="0047259A"/>
    <w:rsid w:val="00473F63"/>
    <w:rsid w:val="00476E4F"/>
    <w:rsid w:val="004773A6"/>
    <w:rsid w:val="00480471"/>
    <w:rsid w:val="004826EC"/>
    <w:rsid w:val="00483BF6"/>
    <w:rsid w:val="00484A57"/>
    <w:rsid w:val="00484B49"/>
    <w:rsid w:val="00486122"/>
    <w:rsid w:val="004902E1"/>
    <w:rsid w:val="00497CAC"/>
    <w:rsid w:val="004A086B"/>
    <w:rsid w:val="004A1F0A"/>
    <w:rsid w:val="004A38C4"/>
    <w:rsid w:val="004A5BE1"/>
    <w:rsid w:val="004A716C"/>
    <w:rsid w:val="004B20C6"/>
    <w:rsid w:val="004B33D5"/>
    <w:rsid w:val="004B394A"/>
    <w:rsid w:val="004B4D4E"/>
    <w:rsid w:val="004B67FC"/>
    <w:rsid w:val="004B78A3"/>
    <w:rsid w:val="004C3834"/>
    <w:rsid w:val="004C7720"/>
    <w:rsid w:val="004D30F7"/>
    <w:rsid w:val="004D4A56"/>
    <w:rsid w:val="004D7128"/>
    <w:rsid w:val="004D73D5"/>
    <w:rsid w:val="004D76B8"/>
    <w:rsid w:val="004E12FD"/>
    <w:rsid w:val="004E1EE5"/>
    <w:rsid w:val="004E6491"/>
    <w:rsid w:val="004F3114"/>
    <w:rsid w:val="004F5B98"/>
    <w:rsid w:val="004F5E73"/>
    <w:rsid w:val="00500C4F"/>
    <w:rsid w:val="00502787"/>
    <w:rsid w:val="005067CE"/>
    <w:rsid w:val="00507EFE"/>
    <w:rsid w:val="00511546"/>
    <w:rsid w:val="0051227B"/>
    <w:rsid w:val="00512E5D"/>
    <w:rsid w:val="00515E5E"/>
    <w:rsid w:val="00516B5F"/>
    <w:rsid w:val="00521338"/>
    <w:rsid w:val="00521811"/>
    <w:rsid w:val="00522BBA"/>
    <w:rsid w:val="00523DEE"/>
    <w:rsid w:val="00525F39"/>
    <w:rsid w:val="00526E4E"/>
    <w:rsid w:val="00527695"/>
    <w:rsid w:val="00530F95"/>
    <w:rsid w:val="005328C8"/>
    <w:rsid w:val="0053302B"/>
    <w:rsid w:val="00534790"/>
    <w:rsid w:val="0053508E"/>
    <w:rsid w:val="00535EB4"/>
    <w:rsid w:val="00543C84"/>
    <w:rsid w:val="00543F24"/>
    <w:rsid w:val="00545A04"/>
    <w:rsid w:val="00545B09"/>
    <w:rsid w:val="005509A4"/>
    <w:rsid w:val="005538DA"/>
    <w:rsid w:val="00553F99"/>
    <w:rsid w:val="00555702"/>
    <w:rsid w:val="00556873"/>
    <w:rsid w:val="00556C50"/>
    <w:rsid w:val="00557730"/>
    <w:rsid w:val="00560CC5"/>
    <w:rsid w:val="0056388A"/>
    <w:rsid w:val="00565D34"/>
    <w:rsid w:val="00570421"/>
    <w:rsid w:val="00572FF8"/>
    <w:rsid w:val="00574501"/>
    <w:rsid w:val="005769C0"/>
    <w:rsid w:val="00577C3E"/>
    <w:rsid w:val="005839AC"/>
    <w:rsid w:val="0058507D"/>
    <w:rsid w:val="005975FA"/>
    <w:rsid w:val="005A06ED"/>
    <w:rsid w:val="005A243B"/>
    <w:rsid w:val="005A2A9F"/>
    <w:rsid w:val="005A4149"/>
    <w:rsid w:val="005A48E0"/>
    <w:rsid w:val="005A7595"/>
    <w:rsid w:val="005B32CC"/>
    <w:rsid w:val="005B3F95"/>
    <w:rsid w:val="005B5BB1"/>
    <w:rsid w:val="005B66DF"/>
    <w:rsid w:val="005B6D7D"/>
    <w:rsid w:val="005C247F"/>
    <w:rsid w:val="005C2600"/>
    <w:rsid w:val="005C7972"/>
    <w:rsid w:val="005D0C11"/>
    <w:rsid w:val="005D6B0A"/>
    <w:rsid w:val="005D7CCA"/>
    <w:rsid w:val="005E0126"/>
    <w:rsid w:val="005E1016"/>
    <w:rsid w:val="005E299C"/>
    <w:rsid w:val="005E60D8"/>
    <w:rsid w:val="005E6616"/>
    <w:rsid w:val="005F4E4D"/>
    <w:rsid w:val="00600A0E"/>
    <w:rsid w:val="006061D2"/>
    <w:rsid w:val="0061137D"/>
    <w:rsid w:val="0061196F"/>
    <w:rsid w:val="00611CEE"/>
    <w:rsid w:val="0061224C"/>
    <w:rsid w:val="0061576D"/>
    <w:rsid w:val="00623661"/>
    <w:rsid w:val="00624AE6"/>
    <w:rsid w:val="006250BB"/>
    <w:rsid w:val="00625397"/>
    <w:rsid w:val="006261D6"/>
    <w:rsid w:val="00627A30"/>
    <w:rsid w:val="00636358"/>
    <w:rsid w:val="00646A7E"/>
    <w:rsid w:val="00650CE4"/>
    <w:rsid w:val="0065399E"/>
    <w:rsid w:val="00654DCD"/>
    <w:rsid w:val="006569E5"/>
    <w:rsid w:val="00657A82"/>
    <w:rsid w:val="006642D1"/>
    <w:rsid w:val="0066524F"/>
    <w:rsid w:val="0066569D"/>
    <w:rsid w:val="00665EC0"/>
    <w:rsid w:val="00670934"/>
    <w:rsid w:val="00671F34"/>
    <w:rsid w:val="0067437E"/>
    <w:rsid w:val="00674FD0"/>
    <w:rsid w:val="00675D1A"/>
    <w:rsid w:val="006773AA"/>
    <w:rsid w:val="00682D56"/>
    <w:rsid w:val="006836D1"/>
    <w:rsid w:val="00685BC1"/>
    <w:rsid w:val="00686BA7"/>
    <w:rsid w:val="00686CFD"/>
    <w:rsid w:val="006908BE"/>
    <w:rsid w:val="00691370"/>
    <w:rsid w:val="0069484F"/>
    <w:rsid w:val="006948EB"/>
    <w:rsid w:val="006954CF"/>
    <w:rsid w:val="00696BB1"/>
    <w:rsid w:val="006A3DDC"/>
    <w:rsid w:val="006A63BD"/>
    <w:rsid w:val="006A6A48"/>
    <w:rsid w:val="006B2675"/>
    <w:rsid w:val="006B6D55"/>
    <w:rsid w:val="006C5AB1"/>
    <w:rsid w:val="006C757E"/>
    <w:rsid w:val="006C7FB1"/>
    <w:rsid w:val="006E16A6"/>
    <w:rsid w:val="006E5074"/>
    <w:rsid w:val="006F01B4"/>
    <w:rsid w:val="006F6979"/>
    <w:rsid w:val="00704E5F"/>
    <w:rsid w:val="00705985"/>
    <w:rsid w:val="007112B8"/>
    <w:rsid w:val="00712DAF"/>
    <w:rsid w:val="00713257"/>
    <w:rsid w:val="00714E8A"/>
    <w:rsid w:val="007154AB"/>
    <w:rsid w:val="00716350"/>
    <w:rsid w:val="00717024"/>
    <w:rsid w:val="00721974"/>
    <w:rsid w:val="00722281"/>
    <w:rsid w:val="007233A1"/>
    <w:rsid w:val="007249D0"/>
    <w:rsid w:val="00724D6A"/>
    <w:rsid w:val="00726DAF"/>
    <w:rsid w:val="007311D6"/>
    <w:rsid w:val="00731886"/>
    <w:rsid w:val="00731FB4"/>
    <w:rsid w:val="007376B7"/>
    <w:rsid w:val="00741A46"/>
    <w:rsid w:val="00742C36"/>
    <w:rsid w:val="007460D9"/>
    <w:rsid w:val="0074771C"/>
    <w:rsid w:val="00753075"/>
    <w:rsid w:val="0075498E"/>
    <w:rsid w:val="00755841"/>
    <w:rsid w:val="00756A77"/>
    <w:rsid w:val="00760206"/>
    <w:rsid w:val="0076134A"/>
    <w:rsid w:val="007614C1"/>
    <w:rsid w:val="00762CEA"/>
    <w:rsid w:val="00763B1E"/>
    <w:rsid w:val="00763BFC"/>
    <w:rsid w:val="00764893"/>
    <w:rsid w:val="00765273"/>
    <w:rsid w:val="0076630A"/>
    <w:rsid w:val="007667E3"/>
    <w:rsid w:val="00770519"/>
    <w:rsid w:val="00775F6C"/>
    <w:rsid w:val="00776025"/>
    <w:rsid w:val="0077679F"/>
    <w:rsid w:val="00776EA9"/>
    <w:rsid w:val="007779FB"/>
    <w:rsid w:val="00781984"/>
    <w:rsid w:val="00783E95"/>
    <w:rsid w:val="00784E8D"/>
    <w:rsid w:val="00786A2F"/>
    <w:rsid w:val="00790AA6"/>
    <w:rsid w:val="00791754"/>
    <w:rsid w:val="00793021"/>
    <w:rsid w:val="0079332B"/>
    <w:rsid w:val="0079595A"/>
    <w:rsid w:val="007962FF"/>
    <w:rsid w:val="00796D48"/>
    <w:rsid w:val="007971C0"/>
    <w:rsid w:val="00797D5A"/>
    <w:rsid w:val="007A3787"/>
    <w:rsid w:val="007A412B"/>
    <w:rsid w:val="007A6501"/>
    <w:rsid w:val="007B2268"/>
    <w:rsid w:val="007B5A20"/>
    <w:rsid w:val="007B5DC0"/>
    <w:rsid w:val="007B6BF5"/>
    <w:rsid w:val="007B6C31"/>
    <w:rsid w:val="007C3C52"/>
    <w:rsid w:val="007C615E"/>
    <w:rsid w:val="007C7726"/>
    <w:rsid w:val="007D194C"/>
    <w:rsid w:val="007D511A"/>
    <w:rsid w:val="007D62F7"/>
    <w:rsid w:val="007E0507"/>
    <w:rsid w:val="007E0A54"/>
    <w:rsid w:val="007E172E"/>
    <w:rsid w:val="007E2133"/>
    <w:rsid w:val="007E729D"/>
    <w:rsid w:val="007E72AA"/>
    <w:rsid w:val="007F09F0"/>
    <w:rsid w:val="007F27B0"/>
    <w:rsid w:val="007F4FA4"/>
    <w:rsid w:val="008012AD"/>
    <w:rsid w:val="00801ECD"/>
    <w:rsid w:val="00803B69"/>
    <w:rsid w:val="00807424"/>
    <w:rsid w:val="00812516"/>
    <w:rsid w:val="00815C93"/>
    <w:rsid w:val="00817033"/>
    <w:rsid w:val="00823649"/>
    <w:rsid w:val="00824A84"/>
    <w:rsid w:val="00824F12"/>
    <w:rsid w:val="00832975"/>
    <w:rsid w:val="00833ED3"/>
    <w:rsid w:val="00833EE0"/>
    <w:rsid w:val="00837413"/>
    <w:rsid w:val="00845324"/>
    <w:rsid w:val="0084567A"/>
    <w:rsid w:val="00845C07"/>
    <w:rsid w:val="00846BAE"/>
    <w:rsid w:val="00853E29"/>
    <w:rsid w:val="0085631D"/>
    <w:rsid w:val="00863630"/>
    <w:rsid w:val="0086573F"/>
    <w:rsid w:val="008674E2"/>
    <w:rsid w:val="008677DF"/>
    <w:rsid w:val="0087399E"/>
    <w:rsid w:val="008743B7"/>
    <w:rsid w:val="00874F87"/>
    <w:rsid w:val="00885988"/>
    <w:rsid w:val="0088775E"/>
    <w:rsid w:val="008877B1"/>
    <w:rsid w:val="00890F19"/>
    <w:rsid w:val="0089218E"/>
    <w:rsid w:val="008926A5"/>
    <w:rsid w:val="00892745"/>
    <w:rsid w:val="00894AF0"/>
    <w:rsid w:val="00895F76"/>
    <w:rsid w:val="0089761D"/>
    <w:rsid w:val="008977A0"/>
    <w:rsid w:val="008A4771"/>
    <w:rsid w:val="008A55FE"/>
    <w:rsid w:val="008A5E8A"/>
    <w:rsid w:val="008B4C09"/>
    <w:rsid w:val="008B656A"/>
    <w:rsid w:val="008C2057"/>
    <w:rsid w:val="008C3EA3"/>
    <w:rsid w:val="008C5242"/>
    <w:rsid w:val="008C5A5B"/>
    <w:rsid w:val="008D07F9"/>
    <w:rsid w:val="008D1FA3"/>
    <w:rsid w:val="008D2D0B"/>
    <w:rsid w:val="008D3907"/>
    <w:rsid w:val="008E2AE6"/>
    <w:rsid w:val="008E3316"/>
    <w:rsid w:val="008E356E"/>
    <w:rsid w:val="008F13CE"/>
    <w:rsid w:val="008F2C5E"/>
    <w:rsid w:val="008F36C2"/>
    <w:rsid w:val="008F4D48"/>
    <w:rsid w:val="008F68AB"/>
    <w:rsid w:val="009001D8"/>
    <w:rsid w:val="00900789"/>
    <w:rsid w:val="00901C03"/>
    <w:rsid w:val="0090455E"/>
    <w:rsid w:val="009067B3"/>
    <w:rsid w:val="00906E37"/>
    <w:rsid w:val="009142D6"/>
    <w:rsid w:val="00914586"/>
    <w:rsid w:val="009147DF"/>
    <w:rsid w:val="00914DBB"/>
    <w:rsid w:val="009154B3"/>
    <w:rsid w:val="0091724A"/>
    <w:rsid w:val="00920949"/>
    <w:rsid w:val="00923E0E"/>
    <w:rsid w:val="00924860"/>
    <w:rsid w:val="00924872"/>
    <w:rsid w:val="00930801"/>
    <w:rsid w:val="009308F4"/>
    <w:rsid w:val="00930CD1"/>
    <w:rsid w:val="0093122C"/>
    <w:rsid w:val="00932934"/>
    <w:rsid w:val="009338AF"/>
    <w:rsid w:val="009346B3"/>
    <w:rsid w:val="009355C1"/>
    <w:rsid w:val="00935FCD"/>
    <w:rsid w:val="00936DDB"/>
    <w:rsid w:val="0094186E"/>
    <w:rsid w:val="00944DEF"/>
    <w:rsid w:val="0094629E"/>
    <w:rsid w:val="00947F4D"/>
    <w:rsid w:val="00954425"/>
    <w:rsid w:val="00963987"/>
    <w:rsid w:val="00964649"/>
    <w:rsid w:val="00964A4A"/>
    <w:rsid w:val="00964F11"/>
    <w:rsid w:val="00966ABC"/>
    <w:rsid w:val="00967461"/>
    <w:rsid w:val="0097017B"/>
    <w:rsid w:val="0097257E"/>
    <w:rsid w:val="009734F8"/>
    <w:rsid w:val="00976C03"/>
    <w:rsid w:val="009778D7"/>
    <w:rsid w:val="00980536"/>
    <w:rsid w:val="0098446B"/>
    <w:rsid w:val="0098490B"/>
    <w:rsid w:val="00985737"/>
    <w:rsid w:val="009904E4"/>
    <w:rsid w:val="00990C59"/>
    <w:rsid w:val="009945EA"/>
    <w:rsid w:val="009A3E74"/>
    <w:rsid w:val="009A4D49"/>
    <w:rsid w:val="009A512A"/>
    <w:rsid w:val="009A5E73"/>
    <w:rsid w:val="009A6374"/>
    <w:rsid w:val="009A63D0"/>
    <w:rsid w:val="009A72AE"/>
    <w:rsid w:val="009B1871"/>
    <w:rsid w:val="009B18D1"/>
    <w:rsid w:val="009B3877"/>
    <w:rsid w:val="009B6145"/>
    <w:rsid w:val="009C05BE"/>
    <w:rsid w:val="009C60A1"/>
    <w:rsid w:val="009C788A"/>
    <w:rsid w:val="009D0055"/>
    <w:rsid w:val="009D04C5"/>
    <w:rsid w:val="009D08BC"/>
    <w:rsid w:val="009D213C"/>
    <w:rsid w:val="009D252D"/>
    <w:rsid w:val="009D25B6"/>
    <w:rsid w:val="009D2754"/>
    <w:rsid w:val="009D2C0A"/>
    <w:rsid w:val="009D3E0A"/>
    <w:rsid w:val="009D6597"/>
    <w:rsid w:val="009D6F88"/>
    <w:rsid w:val="009D7D44"/>
    <w:rsid w:val="009D7F24"/>
    <w:rsid w:val="009E096E"/>
    <w:rsid w:val="009E0F93"/>
    <w:rsid w:val="009E3518"/>
    <w:rsid w:val="009F30EC"/>
    <w:rsid w:val="009F6C03"/>
    <w:rsid w:val="009F7E9D"/>
    <w:rsid w:val="00A005C0"/>
    <w:rsid w:val="00A02F98"/>
    <w:rsid w:val="00A1026C"/>
    <w:rsid w:val="00A10AE6"/>
    <w:rsid w:val="00A10CF8"/>
    <w:rsid w:val="00A14B79"/>
    <w:rsid w:val="00A158A1"/>
    <w:rsid w:val="00A16536"/>
    <w:rsid w:val="00A173F0"/>
    <w:rsid w:val="00A17EDA"/>
    <w:rsid w:val="00A17FEB"/>
    <w:rsid w:val="00A23FBE"/>
    <w:rsid w:val="00A24B03"/>
    <w:rsid w:val="00A27013"/>
    <w:rsid w:val="00A27084"/>
    <w:rsid w:val="00A3478A"/>
    <w:rsid w:val="00A36779"/>
    <w:rsid w:val="00A409AD"/>
    <w:rsid w:val="00A40A9B"/>
    <w:rsid w:val="00A4227B"/>
    <w:rsid w:val="00A43646"/>
    <w:rsid w:val="00A44571"/>
    <w:rsid w:val="00A5235C"/>
    <w:rsid w:val="00A52E63"/>
    <w:rsid w:val="00A530D6"/>
    <w:rsid w:val="00A54AC4"/>
    <w:rsid w:val="00A564AF"/>
    <w:rsid w:val="00A5730C"/>
    <w:rsid w:val="00A63099"/>
    <w:rsid w:val="00A63182"/>
    <w:rsid w:val="00A65C79"/>
    <w:rsid w:val="00A66D5C"/>
    <w:rsid w:val="00A711C1"/>
    <w:rsid w:val="00A72DE2"/>
    <w:rsid w:val="00A72DE9"/>
    <w:rsid w:val="00A73E5C"/>
    <w:rsid w:val="00A7635B"/>
    <w:rsid w:val="00A82CA1"/>
    <w:rsid w:val="00A838E2"/>
    <w:rsid w:val="00A83C97"/>
    <w:rsid w:val="00A866C1"/>
    <w:rsid w:val="00A867D7"/>
    <w:rsid w:val="00A876F8"/>
    <w:rsid w:val="00A9084B"/>
    <w:rsid w:val="00A94170"/>
    <w:rsid w:val="00AA0CFD"/>
    <w:rsid w:val="00AA0DC5"/>
    <w:rsid w:val="00AA6249"/>
    <w:rsid w:val="00AB0AC2"/>
    <w:rsid w:val="00AB4097"/>
    <w:rsid w:val="00AB5021"/>
    <w:rsid w:val="00AB5628"/>
    <w:rsid w:val="00AB56EC"/>
    <w:rsid w:val="00AB63B7"/>
    <w:rsid w:val="00AC1DBA"/>
    <w:rsid w:val="00AC3220"/>
    <w:rsid w:val="00AC483B"/>
    <w:rsid w:val="00AC5C5C"/>
    <w:rsid w:val="00AC5CAB"/>
    <w:rsid w:val="00AC6D5E"/>
    <w:rsid w:val="00AC7053"/>
    <w:rsid w:val="00AD12FE"/>
    <w:rsid w:val="00AD4473"/>
    <w:rsid w:val="00AE1D8A"/>
    <w:rsid w:val="00AE1ED6"/>
    <w:rsid w:val="00AE2A6E"/>
    <w:rsid w:val="00AE59C7"/>
    <w:rsid w:val="00AE6668"/>
    <w:rsid w:val="00AE75E9"/>
    <w:rsid w:val="00AE793C"/>
    <w:rsid w:val="00AF2847"/>
    <w:rsid w:val="00AF2E70"/>
    <w:rsid w:val="00AF3B7F"/>
    <w:rsid w:val="00B00396"/>
    <w:rsid w:val="00B019B1"/>
    <w:rsid w:val="00B01D8D"/>
    <w:rsid w:val="00B0406E"/>
    <w:rsid w:val="00B05147"/>
    <w:rsid w:val="00B10A4B"/>
    <w:rsid w:val="00B1290B"/>
    <w:rsid w:val="00B13498"/>
    <w:rsid w:val="00B13984"/>
    <w:rsid w:val="00B139EA"/>
    <w:rsid w:val="00B14ACA"/>
    <w:rsid w:val="00B1591D"/>
    <w:rsid w:val="00B1657B"/>
    <w:rsid w:val="00B17AF7"/>
    <w:rsid w:val="00B21BCE"/>
    <w:rsid w:val="00B23868"/>
    <w:rsid w:val="00B3036F"/>
    <w:rsid w:val="00B31AE6"/>
    <w:rsid w:val="00B31CDD"/>
    <w:rsid w:val="00B331F0"/>
    <w:rsid w:val="00B3432B"/>
    <w:rsid w:val="00B34D49"/>
    <w:rsid w:val="00B36344"/>
    <w:rsid w:val="00B401F9"/>
    <w:rsid w:val="00B40A95"/>
    <w:rsid w:val="00B41189"/>
    <w:rsid w:val="00B42F29"/>
    <w:rsid w:val="00B46B14"/>
    <w:rsid w:val="00B46F42"/>
    <w:rsid w:val="00B501B1"/>
    <w:rsid w:val="00B506C5"/>
    <w:rsid w:val="00B50783"/>
    <w:rsid w:val="00B512C3"/>
    <w:rsid w:val="00B5304E"/>
    <w:rsid w:val="00B53535"/>
    <w:rsid w:val="00B53AE3"/>
    <w:rsid w:val="00B565B6"/>
    <w:rsid w:val="00B607B3"/>
    <w:rsid w:val="00B608CA"/>
    <w:rsid w:val="00B615FB"/>
    <w:rsid w:val="00B6207F"/>
    <w:rsid w:val="00B625BD"/>
    <w:rsid w:val="00B654B6"/>
    <w:rsid w:val="00B676C5"/>
    <w:rsid w:val="00B719B9"/>
    <w:rsid w:val="00B74BB5"/>
    <w:rsid w:val="00B7650B"/>
    <w:rsid w:val="00B76A39"/>
    <w:rsid w:val="00B83186"/>
    <w:rsid w:val="00B85C44"/>
    <w:rsid w:val="00B938EC"/>
    <w:rsid w:val="00B95438"/>
    <w:rsid w:val="00B9676D"/>
    <w:rsid w:val="00B97AA7"/>
    <w:rsid w:val="00BA3182"/>
    <w:rsid w:val="00BA3835"/>
    <w:rsid w:val="00BA6823"/>
    <w:rsid w:val="00BA7D50"/>
    <w:rsid w:val="00BB076E"/>
    <w:rsid w:val="00BB07F7"/>
    <w:rsid w:val="00BB481C"/>
    <w:rsid w:val="00BB5FB1"/>
    <w:rsid w:val="00BC4293"/>
    <w:rsid w:val="00BC51E5"/>
    <w:rsid w:val="00BC634A"/>
    <w:rsid w:val="00BC6F1C"/>
    <w:rsid w:val="00BD30EE"/>
    <w:rsid w:val="00BD43F2"/>
    <w:rsid w:val="00BD4713"/>
    <w:rsid w:val="00BD475D"/>
    <w:rsid w:val="00BD4A94"/>
    <w:rsid w:val="00BD50DF"/>
    <w:rsid w:val="00BD61E7"/>
    <w:rsid w:val="00BE046A"/>
    <w:rsid w:val="00BE10D9"/>
    <w:rsid w:val="00BE3C3E"/>
    <w:rsid w:val="00BE46E2"/>
    <w:rsid w:val="00BE57A7"/>
    <w:rsid w:val="00BE5FD9"/>
    <w:rsid w:val="00BE6045"/>
    <w:rsid w:val="00BF25C6"/>
    <w:rsid w:val="00BF3CAD"/>
    <w:rsid w:val="00C0018B"/>
    <w:rsid w:val="00C00280"/>
    <w:rsid w:val="00C002B7"/>
    <w:rsid w:val="00C00600"/>
    <w:rsid w:val="00C041AB"/>
    <w:rsid w:val="00C11C36"/>
    <w:rsid w:val="00C142B3"/>
    <w:rsid w:val="00C14F32"/>
    <w:rsid w:val="00C157FC"/>
    <w:rsid w:val="00C17EEB"/>
    <w:rsid w:val="00C21AAE"/>
    <w:rsid w:val="00C248E7"/>
    <w:rsid w:val="00C254E3"/>
    <w:rsid w:val="00C301C3"/>
    <w:rsid w:val="00C3397B"/>
    <w:rsid w:val="00C43EAB"/>
    <w:rsid w:val="00C440B6"/>
    <w:rsid w:val="00C5143A"/>
    <w:rsid w:val="00C529CF"/>
    <w:rsid w:val="00C53C9D"/>
    <w:rsid w:val="00C550D8"/>
    <w:rsid w:val="00C57EC6"/>
    <w:rsid w:val="00C6098B"/>
    <w:rsid w:val="00C62695"/>
    <w:rsid w:val="00C62CD4"/>
    <w:rsid w:val="00C64A97"/>
    <w:rsid w:val="00C659CB"/>
    <w:rsid w:val="00C66E3C"/>
    <w:rsid w:val="00C67C2F"/>
    <w:rsid w:val="00C707D1"/>
    <w:rsid w:val="00C7107E"/>
    <w:rsid w:val="00C71271"/>
    <w:rsid w:val="00C72A7C"/>
    <w:rsid w:val="00C736C0"/>
    <w:rsid w:val="00C74B1A"/>
    <w:rsid w:val="00C75EFB"/>
    <w:rsid w:val="00C81257"/>
    <w:rsid w:val="00C822E8"/>
    <w:rsid w:val="00C844D1"/>
    <w:rsid w:val="00C85083"/>
    <w:rsid w:val="00C86A2C"/>
    <w:rsid w:val="00C87E14"/>
    <w:rsid w:val="00C9019F"/>
    <w:rsid w:val="00C90880"/>
    <w:rsid w:val="00C91522"/>
    <w:rsid w:val="00C92D8A"/>
    <w:rsid w:val="00C945E0"/>
    <w:rsid w:val="00C96661"/>
    <w:rsid w:val="00CA0E49"/>
    <w:rsid w:val="00CA13DB"/>
    <w:rsid w:val="00CA5BD2"/>
    <w:rsid w:val="00CA5D5D"/>
    <w:rsid w:val="00CB43D4"/>
    <w:rsid w:val="00CB6A8B"/>
    <w:rsid w:val="00CC088B"/>
    <w:rsid w:val="00CC5A51"/>
    <w:rsid w:val="00CD2552"/>
    <w:rsid w:val="00CD3B24"/>
    <w:rsid w:val="00CD3B8C"/>
    <w:rsid w:val="00CD6CDF"/>
    <w:rsid w:val="00CE4CCC"/>
    <w:rsid w:val="00CE6F91"/>
    <w:rsid w:val="00CF0C15"/>
    <w:rsid w:val="00CF0F6B"/>
    <w:rsid w:val="00CF2434"/>
    <w:rsid w:val="00CF379E"/>
    <w:rsid w:val="00CF55EC"/>
    <w:rsid w:val="00CF6F1F"/>
    <w:rsid w:val="00CF6FA0"/>
    <w:rsid w:val="00D01DD2"/>
    <w:rsid w:val="00D0438A"/>
    <w:rsid w:val="00D05B0B"/>
    <w:rsid w:val="00D13DD9"/>
    <w:rsid w:val="00D1472A"/>
    <w:rsid w:val="00D15A32"/>
    <w:rsid w:val="00D17382"/>
    <w:rsid w:val="00D20487"/>
    <w:rsid w:val="00D30153"/>
    <w:rsid w:val="00D31682"/>
    <w:rsid w:val="00D326D0"/>
    <w:rsid w:val="00D327A6"/>
    <w:rsid w:val="00D3302F"/>
    <w:rsid w:val="00D346DF"/>
    <w:rsid w:val="00D42281"/>
    <w:rsid w:val="00D4493C"/>
    <w:rsid w:val="00D45621"/>
    <w:rsid w:val="00D47EF4"/>
    <w:rsid w:val="00D5109E"/>
    <w:rsid w:val="00D51CC4"/>
    <w:rsid w:val="00D53264"/>
    <w:rsid w:val="00D572C0"/>
    <w:rsid w:val="00D57D56"/>
    <w:rsid w:val="00D60133"/>
    <w:rsid w:val="00D60741"/>
    <w:rsid w:val="00D675E3"/>
    <w:rsid w:val="00D70361"/>
    <w:rsid w:val="00D766DE"/>
    <w:rsid w:val="00D8013E"/>
    <w:rsid w:val="00D81211"/>
    <w:rsid w:val="00D8216E"/>
    <w:rsid w:val="00D8319C"/>
    <w:rsid w:val="00D86386"/>
    <w:rsid w:val="00D86888"/>
    <w:rsid w:val="00D87D2F"/>
    <w:rsid w:val="00D906BB"/>
    <w:rsid w:val="00D909AD"/>
    <w:rsid w:val="00D954DD"/>
    <w:rsid w:val="00D9559F"/>
    <w:rsid w:val="00D9760F"/>
    <w:rsid w:val="00DA1466"/>
    <w:rsid w:val="00DA1B06"/>
    <w:rsid w:val="00DA2D8D"/>
    <w:rsid w:val="00DA30C9"/>
    <w:rsid w:val="00DA70F0"/>
    <w:rsid w:val="00DA7FA8"/>
    <w:rsid w:val="00DB27B7"/>
    <w:rsid w:val="00DB2F57"/>
    <w:rsid w:val="00DB3185"/>
    <w:rsid w:val="00DC215E"/>
    <w:rsid w:val="00DC3A69"/>
    <w:rsid w:val="00DC3D94"/>
    <w:rsid w:val="00DC4CA4"/>
    <w:rsid w:val="00DC5500"/>
    <w:rsid w:val="00DC6764"/>
    <w:rsid w:val="00DD0E3E"/>
    <w:rsid w:val="00DD1C74"/>
    <w:rsid w:val="00DD2FCD"/>
    <w:rsid w:val="00DE2060"/>
    <w:rsid w:val="00DE481E"/>
    <w:rsid w:val="00DE593B"/>
    <w:rsid w:val="00DE6052"/>
    <w:rsid w:val="00DE6B88"/>
    <w:rsid w:val="00DF13A6"/>
    <w:rsid w:val="00DF2F7C"/>
    <w:rsid w:val="00DF33A7"/>
    <w:rsid w:val="00DF3DE3"/>
    <w:rsid w:val="00DF45DF"/>
    <w:rsid w:val="00DF5495"/>
    <w:rsid w:val="00DF5B5C"/>
    <w:rsid w:val="00DF6463"/>
    <w:rsid w:val="00DF6861"/>
    <w:rsid w:val="00DF7831"/>
    <w:rsid w:val="00E00DDC"/>
    <w:rsid w:val="00E034F3"/>
    <w:rsid w:val="00E03BF3"/>
    <w:rsid w:val="00E044BC"/>
    <w:rsid w:val="00E06250"/>
    <w:rsid w:val="00E07157"/>
    <w:rsid w:val="00E10FEB"/>
    <w:rsid w:val="00E14552"/>
    <w:rsid w:val="00E14F50"/>
    <w:rsid w:val="00E172AC"/>
    <w:rsid w:val="00E2592E"/>
    <w:rsid w:val="00E303CF"/>
    <w:rsid w:val="00E338B9"/>
    <w:rsid w:val="00E37290"/>
    <w:rsid w:val="00E37B64"/>
    <w:rsid w:val="00E407BE"/>
    <w:rsid w:val="00E47B52"/>
    <w:rsid w:val="00E510F8"/>
    <w:rsid w:val="00E5335A"/>
    <w:rsid w:val="00E56156"/>
    <w:rsid w:val="00E57F62"/>
    <w:rsid w:val="00E57F77"/>
    <w:rsid w:val="00E60838"/>
    <w:rsid w:val="00E60855"/>
    <w:rsid w:val="00E616B8"/>
    <w:rsid w:val="00E61C8D"/>
    <w:rsid w:val="00E633B0"/>
    <w:rsid w:val="00E63951"/>
    <w:rsid w:val="00E6677E"/>
    <w:rsid w:val="00E66BD5"/>
    <w:rsid w:val="00E7051F"/>
    <w:rsid w:val="00E75532"/>
    <w:rsid w:val="00E761D8"/>
    <w:rsid w:val="00E76D63"/>
    <w:rsid w:val="00E817C7"/>
    <w:rsid w:val="00E832F8"/>
    <w:rsid w:val="00E840AC"/>
    <w:rsid w:val="00E85C48"/>
    <w:rsid w:val="00E86919"/>
    <w:rsid w:val="00E90647"/>
    <w:rsid w:val="00E9116A"/>
    <w:rsid w:val="00E92B20"/>
    <w:rsid w:val="00E95E16"/>
    <w:rsid w:val="00E974B6"/>
    <w:rsid w:val="00EA13C0"/>
    <w:rsid w:val="00EA23A0"/>
    <w:rsid w:val="00EA2E8A"/>
    <w:rsid w:val="00EA3077"/>
    <w:rsid w:val="00EA32AD"/>
    <w:rsid w:val="00EA337B"/>
    <w:rsid w:val="00EA7663"/>
    <w:rsid w:val="00EA77C1"/>
    <w:rsid w:val="00EB1AF9"/>
    <w:rsid w:val="00EB3298"/>
    <w:rsid w:val="00EB52EB"/>
    <w:rsid w:val="00EC14CA"/>
    <w:rsid w:val="00EC1802"/>
    <w:rsid w:val="00EC321D"/>
    <w:rsid w:val="00EC3931"/>
    <w:rsid w:val="00EC5713"/>
    <w:rsid w:val="00ED0AF3"/>
    <w:rsid w:val="00ED41D4"/>
    <w:rsid w:val="00ED4F93"/>
    <w:rsid w:val="00ED705B"/>
    <w:rsid w:val="00EE1571"/>
    <w:rsid w:val="00EE208E"/>
    <w:rsid w:val="00EE46FD"/>
    <w:rsid w:val="00EE756F"/>
    <w:rsid w:val="00EF143C"/>
    <w:rsid w:val="00EF2BEA"/>
    <w:rsid w:val="00EF32A8"/>
    <w:rsid w:val="00EF396E"/>
    <w:rsid w:val="00EF50E4"/>
    <w:rsid w:val="00EF5531"/>
    <w:rsid w:val="00EF5BA5"/>
    <w:rsid w:val="00EF6579"/>
    <w:rsid w:val="00EF70C8"/>
    <w:rsid w:val="00F01220"/>
    <w:rsid w:val="00F0379C"/>
    <w:rsid w:val="00F03E08"/>
    <w:rsid w:val="00F040EE"/>
    <w:rsid w:val="00F04106"/>
    <w:rsid w:val="00F06294"/>
    <w:rsid w:val="00F06B72"/>
    <w:rsid w:val="00F06DB0"/>
    <w:rsid w:val="00F0776D"/>
    <w:rsid w:val="00F14897"/>
    <w:rsid w:val="00F14956"/>
    <w:rsid w:val="00F154B2"/>
    <w:rsid w:val="00F210A0"/>
    <w:rsid w:val="00F2193F"/>
    <w:rsid w:val="00F2228E"/>
    <w:rsid w:val="00F22906"/>
    <w:rsid w:val="00F2715C"/>
    <w:rsid w:val="00F3106C"/>
    <w:rsid w:val="00F33113"/>
    <w:rsid w:val="00F37F7F"/>
    <w:rsid w:val="00F40D14"/>
    <w:rsid w:val="00F40F42"/>
    <w:rsid w:val="00F4260C"/>
    <w:rsid w:val="00F500FB"/>
    <w:rsid w:val="00F507BA"/>
    <w:rsid w:val="00F53728"/>
    <w:rsid w:val="00F54490"/>
    <w:rsid w:val="00F547D4"/>
    <w:rsid w:val="00F56F43"/>
    <w:rsid w:val="00F57B04"/>
    <w:rsid w:val="00F60F84"/>
    <w:rsid w:val="00F62158"/>
    <w:rsid w:val="00F63A04"/>
    <w:rsid w:val="00F63A87"/>
    <w:rsid w:val="00F64A54"/>
    <w:rsid w:val="00F64E4C"/>
    <w:rsid w:val="00F6566E"/>
    <w:rsid w:val="00F66F7D"/>
    <w:rsid w:val="00F72C1B"/>
    <w:rsid w:val="00F73662"/>
    <w:rsid w:val="00F74862"/>
    <w:rsid w:val="00F7530C"/>
    <w:rsid w:val="00F76E13"/>
    <w:rsid w:val="00F77D25"/>
    <w:rsid w:val="00F814E6"/>
    <w:rsid w:val="00F830E3"/>
    <w:rsid w:val="00F8328A"/>
    <w:rsid w:val="00F86434"/>
    <w:rsid w:val="00F90F58"/>
    <w:rsid w:val="00F94F75"/>
    <w:rsid w:val="00FA44E6"/>
    <w:rsid w:val="00FB0095"/>
    <w:rsid w:val="00FB0DFC"/>
    <w:rsid w:val="00FB1A94"/>
    <w:rsid w:val="00FB224F"/>
    <w:rsid w:val="00FB311D"/>
    <w:rsid w:val="00FC15A3"/>
    <w:rsid w:val="00FC2E5C"/>
    <w:rsid w:val="00FD054D"/>
    <w:rsid w:val="00FD48B3"/>
    <w:rsid w:val="00FD69FD"/>
    <w:rsid w:val="00FE164F"/>
    <w:rsid w:val="00FE2ACE"/>
    <w:rsid w:val="00FE4E7C"/>
    <w:rsid w:val="00FE7BD7"/>
    <w:rsid w:val="00FF0D89"/>
    <w:rsid w:val="00FF1792"/>
    <w:rsid w:val="00FF4026"/>
    <w:rsid w:val="00FF42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4555D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425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C4259"/>
    <w:pPr>
      <w:keepNext/>
      <w:spacing w:before="240" w:after="60"/>
      <w:outlineLvl w:val="0"/>
    </w:pPr>
    <w:rPr>
      <w:rFonts w:ascii="Tahoma" w:hAnsi="Tahoma" w:cs="Tahoma"/>
      <w:b/>
      <w:kern w:val="28"/>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C4259"/>
    <w:rPr>
      <w:color w:val="0000FF"/>
      <w:u w:val="single"/>
    </w:rPr>
  </w:style>
  <w:style w:type="paragraph" w:styleId="BalloonText">
    <w:name w:val="Balloon Text"/>
    <w:basedOn w:val="Normal"/>
    <w:link w:val="BalloonTextChar"/>
    <w:uiPriority w:val="99"/>
    <w:semiHidden/>
    <w:unhideWhenUsed/>
    <w:rsid w:val="001C4259"/>
    <w:rPr>
      <w:rFonts w:ascii="Tahoma" w:hAnsi="Tahoma" w:cs="Tahoma"/>
      <w:sz w:val="16"/>
      <w:szCs w:val="16"/>
    </w:rPr>
  </w:style>
  <w:style w:type="character" w:customStyle="1" w:styleId="BalloonTextChar">
    <w:name w:val="Balloon Text Char"/>
    <w:basedOn w:val="DefaultParagraphFont"/>
    <w:link w:val="BalloonText"/>
    <w:uiPriority w:val="99"/>
    <w:semiHidden/>
    <w:rsid w:val="001C4259"/>
    <w:rPr>
      <w:rFonts w:ascii="Tahoma" w:eastAsia="Times New Roman" w:hAnsi="Tahoma" w:cs="Tahoma"/>
      <w:sz w:val="16"/>
      <w:szCs w:val="16"/>
    </w:rPr>
  </w:style>
  <w:style w:type="character" w:customStyle="1" w:styleId="Heading1Char">
    <w:name w:val="Heading 1 Char"/>
    <w:basedOn w:val="DefaultParagraphFont"/>
    <w:link w:val="Heading1"/>
    <w:rsid w:val="001C4259"/>
    <w:rPr>
      <w:rFonts w:ascii="Tahoma" w:eastAsia="Times New Roman" w:hAnsi="Tahoma" w:cs="Tahoma"/>
      <w:b/>
      <w:kern w:val="28"/>
      <w:sz w:val="36"/>
      <w:szCs w:val="20"/>
    </w:rPr>
  </w:style>
  <w:style w:type="paragraph" w:styleId="NormalWeb">
    <w:name w:val="Normal (Web)"/>
    <w:basedOn w:val="Normal"/>
    <w:uiPriority w:val="99"/>
    <w:rsid w:val="001C4259"/>
    <w:pPr>
      <w:spacing w:before="100" w:beforeAutospacing="1" w:after="100" w:afterAutospacing="1"/>
    </w:pPr>
    <w:rPr>
      <w:rFonts w:ascii="Arial" w:hAnsi="Arial" w:cs="Arial"/>
      <w:sz w:val="20"/>
      <w:szCs w:val="20"/>
    </w:rPr>
  </w:style>
  <w:style w:type="character" w:customStyle="1" w:styleId="photocontainer2">
    <w:name w:val="photo_container2"/>
    <w:basedOn w:val="DefaultParagraphFont"/>
    <w:rsid w:val="00FC2E5C"/>
  </w:style>
  <w:style w:type="paragraph" w:styleId="ListParagraph">
    <w:name w:val="List Paragraph"/>
    <w:basedOn w:val="Normal"/>
    <w:uiPriority w:val="34"/>
    <w:qFormat/>
    <w:rsid w:val="007460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105077">
      <w:bodyDiv w:val="1"/>
      <w:marLeft w:val="0"/>
      <w:marRight w:val="0"/>
      <w:marTop w:val="0"/>
      <w:marBottom w:val="0"/>
      <w:divBdr>
        <w:top w:val="none" w:sz="0" w:space="0" w:color="auto"/>
        <w:left w:val="none" w:sz="0" w:space="0" w:color="auto"/>
        <w:bottom w:val="none" w:sz="0" w:space="0" w:color="auto"/>
        <w:right w:val="none" w:sz="0" w:space="0" w:color="auto"/>
      </w:divBdr>
    </w:div>
    <w:div w:id="1936354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g"/><Relationship Id="rId8" Type="http://schemas.openxmlformats.org/officeDocument/2006/relationships/image" Target="media/image4.jpeg"/><Relationship Id="rId9" Type="http://schemas.openxmlformats.org/officeDocument/2006/relationships/image" Target="media/image5.jpeg"/><Relationship Id="rId10" Type="http://schemas.openxmlformats.org/officeDocument/2006/relationships/image" Target="media/image6.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170</TotalTime>
  <Pages>2</Pages>
  <Words>825</Words>
  <Characters>4704</Characters>
  <Application>Microsoft Macintosh Word</Application>
  <DocSecurity>0</DocSecurity>
  <Lines>39</Lines>
  <Paragraphs>11</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vt:lpstr>
      <vt:lpstr/>
      <vt:lpstr/>
      <vt:lpstr/>
      <vt:lpstr/>
      <vt:lpstr/>
      <vt:lpstr/>
      <vt:lpstr>OUR MISSION</vt:lpstr>
      <vt:lpstr>OUR GOALS</vt:lpstr>
    </vt:vector>
  </TitlesOfParts>
  <Company/>
  <LinksUpToDate>false</LinksUpToDate>
  <CharactersWithSpaces>5518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user</dc:creator>
  <cp:keywords/>
  <dc:description/>
  <cp:lastModifiedBy>Microsoft Office User</cp:lastModifiedBy>
  <cp:revision>21</cp:revision>
  <cp:lastPrinted>2017-01-20T12:16:00Z</cp:lastPrinted>
  <dcterms:created xsi:type="dcterms:W3CDTF">2017-01-13T16:58:00Z</dcterms:created>
  <dcterms:modified xsi:type="dcterms:W3CDTF">2017-01-20T12:18:00Z</dcterms:modified>
</cp:coreProperties>
</file>